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2E68" w14:textId="77777777" w:rsidR="00FB5B6A" w:rsidRDefault="00FB5B6A" w:rsidP="00FB5B6A">
      <w:pPr>
        <w:pStyle w:val="first-line-none"/>
        <w:shd w:val="clear" w:color="auto" w:fill="FFFFFF"/>
        <w:spacing w:before="0" w:beforeAutospacing="0" w:after="150" w:afterAutospacing="0" w:line="360" w:lineRule="atLeast"/>
        <w:jc w:val="center"/>
        <w:rPr>
          <w:rStyle w:val="chapternum"/>
          <w:rFonts w:ascii="Arial" w:eastAsiaTheme="majorEastAsia" w:hAnsi="Arial" w:cs="Arial"/>
          <w:b/>
          <w:bCs/>
          <w:color w:val="000000"/>
          <w:sz w:val="28"/>
          <w:szCs w:val="28"/>
          <w:u w:val="single"/>
        </w:rPr>
      </w:pPr>
      <w:r w:rsidRPr="00524276">
        <w:rPr>
          <w:rStyle w:val="chapternum"/>
          <w:rFonts w:ascii="Arial" w:eastAsiaTheme="majorEastAsia" w:hAnsi="Arial" w:cs="Arial"/>
          <w:b/>
          <w:bCs/>
          <w:color w:val="000000"/>
          <w:sz w:val="28"/>
          <w:szCs w:val="28"/>
          <w:u w:val="single"/>
        </w:rPr>
        <w:t>To Fulfill What Was Spoken</w:t>
      </w:r>
    </w:p>
    <w:p w14:paraId="1BFF17BE" w14:textId="6F5D765D" w:rsidR="00D12465" w:rsidRPr="00D12465" w:rsidRDefault="00D12465" w:rsidP="00FB5B6A">
      <w:pPr>
        <w:pStyle w:val="first-line-none"/>
        <w:shd w:val="clear" w:color="auto" w:fill="FFFFFF"/>
        <w:spacing w:before="0" w:beforeAutospacing="0" w:after="150" w:afterAutospacing="0" w:line="360" w:lineRule="atLeast"/>
        <w:jc w:val="center"/>
        <w:rPr>
          <w:rStyle w:val="chapternum"/>
          <w:rFonts w:ascii="Arial" w:eastAsiaTheme="majorEastAsia" w:hAnsi="Arial" w:cs="Arial"/>
          <w:b/>
          <w:bCs/>
          <w:i/>
          <w:iCs/>
          <w:color w:val="000000"/>
          <w:sz w:val="28"/>
          <w:szCs w:val="28"/>
        </w:rPr>
      </w:pPr>
      <w:r w:rsidRPr="00D12465">
        <w:rPr>
          <w:rStyle w:val="chapternum"/>
          <w:rFonts w:ascii="Arial" w:eastAsiaTheme="majorEastAsia" w:hAnsi="Arial" w:cs="Arial"/>
          <w:b/>
          <w:bCs/>
          <w:i/>
          <w:iCs/>
          <w:color w:val="000000"/>
          <w:sz w:val="28"/>
          <w:szCs w:val="28"/>
        </w:rPr>
        <w:t>Betrayal and Denial</w:t>
      </w:r>
    </w:p>
    <w:p w14:paraId="162C2633" w14:textId="65187FE9" w:rsidR="00881523" w:rsidRPr="00524276" w:rsidRDefault="00FB5B6A" w:rsidP="009425B7">
      <w:pPr>
        <w:ind w:left="720"/>
        <w:rPr>
          <w:rStyle w:val="chapternum"/>
          <w:rFonts w:ascii="Arial" w:hAnsi="Arial" w:cs="Arial"/>
          <w:i/>
          <w:iCs/>
          <w:color w:val="000000"/>
          <w:sz w:val="28"/>
          <w:szCs w:val="28"/>
        </w:rPr>
      </w:pPr>
      <w:r w:rsidRPr="00524276">
        <w:rPr>
          <w:rStyle w:val="chapternum"/>
          <w:rFonts w:ascii="Arial" w:hAnsi="Arial" w:cs="Arial"/>
          <w:b/>
          <w:bCs/>
          <w:color w:val="000000"/>
          <w:sz w:val="28"/>
          <w:szCs w:val="28"/>
          <w:highlight w:val="yellow"/>
          <w:u w:val="single"/>
        </w:rPr>
        <w:t>Matthew 26:39</w:t>
      </w:r>
      <w:r w:rsidRPr="00524276">
        <w:rPr>
          <w:rStyle w:val="chapternum"/>
          <w:rFonts w:ascii="Arial" w:hAnsi="Arial" w:cs="Arial"/>
          <w:color w:val="000000"/>
          <w:sz w:val="28"/>
          <w:szCs w:val="28"/>
          <w:highlight w:val="yellow"/>
        </w:rPr>
        <w:t xml:space="preserve"> </w:t>
      </w:r>
      <w:r w:rsidRPr="00524276">
        <w:rPr>
          <w:rStyle w:val="chapternum"/>
          <w:rFonts w:ascii="Arial" w:hAnsi="Arial" w:cs="Arial"/>
          <w:color w:val="000000"/>
          <w:sz w:val="28"/>
          <w:szCs w:val="28"/>
          <w:highlight w:val="yellow"/>
        </w:rPr>
        <w:t>“</w:t>
      </w:r>
      <w:r w:rsidRPr="00524276">
        <w:rPr>
          <w:rStyle w:val="chapternum"/>
          <w:rFonts w:ascii="Arial" w:hAnsi="Arial" w:cs="Arial"/>
          <w:color w:val="000000"/>
          <w:sz w:val="28"/>
          <w:szCs w:val="28"/>
          <w:highlight w:val="yellow"/>
        </w:rPr>
        <w:t>Going a little farther, he fell with his face to the ground and prayed, “My Father, if it is possible, may this cup be taken from me. Yet not as I will, but as you will.”</w:t>
      </w:r>
      <w:r w:rsidRPr="00524276">
        <w:rPr>
          <w:rStyle w:val="chapternum"/>
          <w:rFonts w:ascii="Arial" w:hAnsi="Arial" w:cs="Arial"/>
          <w:color w:val="000000"/>
          <w:sz w:val="28"/>
          <w:szCs w:val="28"/>
          <w:highlight w:val="yellow"/>
        </w:rPr>
        <w:t xml:space="preserve"> </w:t>
      </w:r>
    </w:p>
    <w:p w14:paraId="7229A5C5" w14:textId="7360DBC6" w:rsidR="006D169B" w:rsidRPr="00524276" w:rsidRDefault="00881523" w:rsidP="00B32BB3">
      <w:pPr>
        <w:rPr>
          <w:rStyle w:val="chapternum"/>
          <w:rFonts w:ascii="Arial" w:hAnsi="Arial" w:cs="Arial"/>
          <w:color w:val="001320"/>
          <w:sz w:val="28"/>
          <w:szCs w:val="28"/>
          <w:shd w:val="clear" w:color="auto" w:fill="FFFFFF"/>
        </w:rPr>
      </w:pPr>
      <w:r w:rsidRPr="00524276">
        <w:rPr>
          <w:rStyle w:val="chapternum"/>
          <w:rFonts w:ascii="Arial" w:hAnsi="Arial" w:cs="Arial"/>
          <w:color w:val="000000"/>
          <w:sz w:val="28"/>
          <w:szCs w:val="28"/>
        </w:rPr>
        <w:t>Jesus Himself had to submit His human will to the Father’s divine will. This is why He prayed;</w:t>
      </w:r>
      <w:r w:rsidRPr="00524276">
        <w:rPr>
          <w:rStyle w:val="chapternum"/>
          <w:rFonts w:ascii="Arial" w:hAnsi="Arial" w:cs="Arial"/>
          <w:i/>
          <w:iCs/>
          <w:color w:val="000000"/>
          <w:sz w:val="28"/>
          <w:szCs w:val="28"/>
        </w:rPr>
        <w:t xml:space="preserve"> “</w:t>
      </w:r>
      <w:r w:rsidRPr="00524276">
        <w:rPr>
          <w:rStyle w:val="chapternum"/>
          <w:rFonts w:ascii="Arial" w:hAnsi="Arial" w:cs="Arial"/>
          <w:i/>
          <w:iCs/>
          <w:color w:val="000000"/>
          <w:sz w:val="28"/>
          <w:szCs w:val="28"/>
        </w:rPr>
        <w:t>My Father, if it is possible, may this cup be taken from me. Yet not as I will, but as you will.”</w:t>
      </w:r>
      <w:r w:rsidR="009425B7" w:rsidRPr="00524276">
        <w:rPr>
          <w:rStyle w:val="chapternum"/>
          <w:rFonts w:ascii="Arial" w:hAnsi="Arial" w:cs="Arial"/>
          <w:i/>
          <w:iCs/>
          <w:color w:val="000000"/>
          <w:sz w:val="28"/>
          <w:szCs w:val="28"/>
        </w:rPr>
        <w:t xml:space="preserve"> Or “Not My will, but Your will be done!”</w:t>
      </w:r>
    </w:p>
    <w:p w14:paraId="043A1BBE" w14:textId="45170F08" w:rsidR="00524276" w:rsidRPr="00524276" w:rsidRDefault="00524276" w:rsidP="00524276">
      <w:pPr>
        <w:shd w:val="clear" w:color="auto" w:fill="FFFFFF"/>
        <w:spacing w:before="100" w:beforeAutospacing="1" w:after="100" w:afterAutospacing="1" w:line="240" w:lineRule="auto"/>
        <w:ind w:left="720"/>
        <w:rPr>
          <w:rFonts w:ascii="Arial" w:eastAsia="Times New Roman" w:hAnsi="Arial" w:cs="Arial"/>
          <w:b/>
          <w:bCs/>
          <w:color w:val="000000"/>
          <w:sz w:val="28"/>
          <w:szCs w:val="28"/>
          <w:vertAlign w:val="superscript"/>
        </w:rPr>
      </w:pPr>
      <w:r w:rsidRPr="006B0191">
        <w:rPr>
          <w:rFonts w:ascii="Arial" w:eastAsia="Times New Roman" w:hAnsi="Arial" w:cs="Arial"/>
          <w:b/>
          <w:bCs/>
          <w:color w:val="000000"/>
          <w:sz w:val="28"/>
          <w:szCs w:val="28"/>
          <w:highlight w:val="yellow"/>
          <w:u w:val="single"/>
        </w:rPr>
        <w:t>Matthew 26:45</w:t>
      </w:r>
      <w:r w:rsidRPr="006B0191">
        <w:rPr>
          <w:rFonts w:ascii="Arial" w:eastAsia="Times New Roman" w:hAnsi="Arial" w:cs="Arial"/>
          <w:b/>
          <w:bCs/>
          <w:color w:val="000000"/>
          <w:sz w:val="28"/>
          <w:szCs w:val="28"/>
          <w:highlight w:val="yellow"/>
          <w:vertAlign w:val="superscript"/>
        </w:rPr>
        <w:t> </w:t>
      </w:r>
      <w:r w:rsidRPr="006B0191">
        <w:rPr>
          <w:rStyle w:val="text"/>
          <w:rFonts w:ascii="Arial" w:hAnsi="Arial" w:cs="Arial"/>
          <w:b/>
          <w:bCs/>
          <w:color w:val="000000"/>
          <w:sz w:val="28"/>
          <w:szCs w:val="28"/>
          <w:highlight w:val="yellow"/>
          <w:shd w:val="clear" w:color="auto" w:fill="FFFFFF"/>
          <w:vertAlign w:val="superscript"/>
        </w:rPr>
        <w:t> </w:t>
      </w:r>
      <w:r w:rsidRPr="006B0191">
        <w:rPr>
          <w:rStyle w:val="text"/>
          <w:rFonts w:ascii="Arial" w:hAnsi="Arial" w:cs="Arial"/>
          <w:b/>
          <w:bCs/>
          <w:i/>
          <w:iCs/>
          <w:color w:val="000000"/>
          <w:sz w:val="28"/>
          <w:szCs w:val="28"/>
          <w:highlight w:val="yellow"/>
          <w:shd w:val="clear" w:color="auto" w:fill="FFFFFF"/>
          <w:vertAlign w:val="superscript"/>
        </w:rPr>
        <w:t>“</w:t>
      </w:r>
      <w:r w:rsidRPr="006B0191">
        <w:rPr>
          <w:rStyle w:val="text"/>
          <w:rFonts w:ascii="Arial" w:hAnsi="Arial" w:cs="Arial"/>
          <w:i/>
          <w:iCs/>
          <w:color w:val="000000"/>
          <w:sz w:val="28"/>
          <w:szCs w:val="28"/>
          <w:highlight w:val="yellow"/>
          <w:shd w:val="clear" w:color="auto" w:fill="FFFFFF"/>
        </w:rPr>
        <w:t>Then he returned to the disciples and said to them, </w:t>
      </w:r>
      <w:r w:rsidRPr="006B0191">
        <w:rPr>
          <w:rStyle w:val="woj"/>
          <w:rFonts w:ascii="Arial" w:hAnsi="Arial" w:cs="Arial"/>
          <w:i/>
          <w:iCs/>
          <w:color w:val="000000"/>
          <w:sz w:val="28"/>
          <w:szCs w:val="28"/>
          <w:highlight w:val="yellow"/>
          <w:shd w:val="clear" w:color="auto" w:fill="FFFFFF"/>
        </w:rPr>
        <w:t>“Are you still sleeping and resting? Look, the hour has come, and the Son of Man is delivered into the hands of sinners.</w:t>
      </w:r>
      <w:r w:rsidRPr="006B0191">
        <w:rPr>
          <w:rFonts w:ascii="Arial" w:hAnsi="Arial" w:cs="Arial"/>
          <w:i/>
          <w:iCs/>
          <w:color w:val="000000"/>
          <w:sz w:val="28"/>
          <w:szCs w:val="28"/>
          <w:highlight w:val="yellow"/>
          <w:shd w:val="clear" w:color="auto" w:fill="FFFFFF"/>
        </w:rPr>
        <w:t> </w:t>
      </w:r>
      <w:r w:rsidRPr="006B0191">
        <w:rPr>
          <w:rStyle w:val="woj"/>
          <w:rFonts w:ascii="Arial" w:hAnsi="Arial" w:cs="Arial"/>
          <w:b/>
          <w:bCs/>
          <w:i/>
          <w:iCs/>
          <w:color w:val="000000"/>
          <w:sz w:val="28"/>
          <w:szCs w:val="28"/>
          <w:highlight w:val="yellow"/>
          <w:shd w:val="clear" w:color="auto" w:fill="FFFFFF"/>
          <w:vertAlign w:val="superscript"/>
        </w:rPr>
        <w:t>46 </w:t>
      </w:r>
      <w:r w:rsidRPr="006B0191">
        <w:rPr>
          <w:rStyle w:val="woj"/>
          <w:rFonts w:ascii="Arial" w:hAnsi="Arial" w:cs="Arial"/>
          <w:i/>
          <w:iCs/>
          <w:color w:val="000000"/>
          <w:sz w:val="28"/>
          <w:szCs w:val="28"/>
          <w:highlight w:val="yellow"/>
          <w:shd w:val="clear" w:color="auto" w:fill="FFFFFF"/>
        </w:rPr>
        <w:t>Rise! Let us go! Here comes my betrayer!”</w:t>
      </w:r>
      <w:r w:rsidRPr="006B0191">
        <w:rPr>
          <w:rStyle w:val="woj"/>
          <w:rFonts w:ascii="Arial" w:hAnsi="Arial" w:cs="Arial"/>
          <w:i/>
          <w:iCs/>
          <w:color w:val="000000"/>
          <w:sz w:val="28"/>
          <w:szCs w:val="28"/>
          <w:highlight w:val="yellow"/>
          <w:shd w:val="clear" w:color="auto" w:fill="FFFFFF"/>
        </w:rPr>
        <w:t>…</w:t>
      </w:r>
    </w:p>
    <w:p w14:paraId="70DDBE2C" w14:textId="68B3907F" w:rsidR="00524276" w:rsidRPr="00524276" w:rsidRDefault="00524276" w:rsidP="00524276">
      <w:pPr>
        <w:shd w:val="clear" w:color="auto" w:fill="FFFFFF"/>
        <w:spacing w:before="300" w:after="150" w:line="240" w:lineRule="auto"/>
        <w:outlineLvl w:val="2"/>
        <w:rPr>
          <w:rFonts w:ascii="Arial" w:eastAsia="Times New Roman" w:hAnsi="Arial" w:cs="Arial"/>
          <w:b/>
          <w:bCs/>
          <w:color w:val="000000"/>
          <w:sz w:val="28"/>
          <w:szCs w:val="28"/>
        </w:rPr>
      </w:pPr>
      <w:r w:rsidRPr="00524276">
        <w:rPr>
          <w:rFonts w:ascii="Arial" w:eastAsia="Times New Roman" w:hAnsi="Arial" w:cs="Arial"/>
          <w:b/>
          <w:bCs/>
          <w:color w:val="000000"/>
          <w:sz w:val="28"/>
          <w:szCs w:val="28"/>
        </w:rPr>
        <w:t>Jesus Arrested</w:t>
      </w:r>
    </w:p>
    <w:p w14:paraId="5BF98BF5" w14:textId="37B134A7" w:rsidR="00524276"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47-50</w:t>
      </w:r>
      <w:r w:rsidRPr="006B0191">
        <w:rPr>
          <w:rFonts w:ascii="Arial" w:eastAsia="Times New Roman" w:hAnsi="Arial" w:cs="Arial"/>
          <w:b/>
          <w:bCs/>
          <w:color w:val="000000"/>
          <w:sz w:val="28"/>
          <w:szCs w:val="28"/>
          <w:highlight w:val="yellow"/>
          <w:vertAlign w:val="superscript"/>
        </w:rPr>
        <w:t xml:space="preserve"> “</w:t>
      </w:r>
      <w:r w:rsidRPr="006B0191">
        <w:rPr>
          <w:rFonts w:ascii="Arial" w:eastAsia="Times New Roman" w:hAnsi="Arial" w:cs="Arial"/>
          <w:color w:val="000000"/>
          <w:sz w:val="28"/>
          <w:szCs w:val="28"/>
          <w:highlight w:val="yellow"/>
        </w:rPr>
        <w:t>While he was still speaking, Judas, one of the Twelve, arrived. With him was a large crowd armed with swords and clubs, sent from the chief priests and the elders of the people. </w:t>
      </w:r>
      <w:r w:rsidRPr="006B0191">
        <w:rPr>
          <w:rFonts w:ascii="Arial" w:eastAsia="Times New Roman" w:hAnsi="Arial" w:cs="Arial"/>
          <w:b/>
          <w:bCs/>
          <w:color w:val="000000"/>
          <w:sz w:val="28"/>
          <w:szCs w:val="28"/>
          <w:highlight w:val="yellow"/>
          <w:vertAlign w:val="superscript"/>
        </w:rPr>
        <w:t>48 </w:t>
      </w:r>
      <w:r w:rsidRPr="006B0191">
        <w:rPr>
          <w:rFonts w:ascii="Arial" w:eastAsia="Times New Roman" w:hAnsi="Arial" w:cs="Arial"/>
          <w:color w:val="000000"/>
          <w:sz w:val="28"/>
          <w:szCs w:val="28"/>
          <w:highlight w:val="yellow"/>
        </w:rPr>
        <w:t>Now the betrayer had arranged a signal with them: “The one I kiss is the man; arrest him.” </w:t>
      </w:r>
      <w:r w:rsidRPr="006B0191">
        <w:rPr>
          <w:rFonts w:ascii="Arial" w:eastAsia="Times New Roman" w:hAnsi="Arial" w:cs="Arial"/>
          <w:b/>
          <w:bCs/>
          <w:color w:val="000000"/>
          <w:sz w:val="28"/>
          <w:szCs w:val="28"/>
          <w:highlight w:val="yellow"/>
          <w:vertAlign w:val="superscript"/>
        </w:rPr>
        <w:t>49 </w:t>
      </w:r>
      <w:r w:rsidRPr="006B0191">
        <w:rPr>
          <w:rFonts w:ascii="Arial" w:eastAsia="Times New Roman" w:hAnsi="Arial" w:cs="Arial"/>
          <w:color w:val="000000"/>
          <w:sz w:val="28"/>
          <w:szCs w:val="28"/>
          <w:highlight w:val="yellow"/>
        </w:rPr>
        <w:t>Going at once to Jesus, Judas said, “Greetings, Rabbi!” and kissed him.</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50 </w:t>
      </w:r>
      <w:r w:rsidRPr="006B0191">
        <w:rPr>
          <w:rFonts w:ascii="Arial" w:eastAsia="Times New Roman" w:hAnsi="Arial" w:cs="Arial"/>
          <w:color w:val="000000"/>
          <w:sz w:val="28"/>
          <w:szCs w:val="28"/>
          <w:highlight w:val="yellow"/>
        </w:rPr>
        <w:t>Jesus replied, “Do what you came for, friend.”</w:t>
      </w:r>
      <w:r w:rsidRPr="006B0191">
        <w:rPr>
          <w:rFonts w:ascii="Arial" w:eastAsia="Times New Roman" w:hAnsi="Arial" w:cs="Arial"/>
          <w:color w:val="000000"/>
          <w:sz w:val="28"/>
          <w:szCs w:val="28"/>
          <w:highlight w:val="yellow"/>
        </w:rPr>
        <w:t xml:space="preserve"> </w:t>
      </w:r>
      <w:r w:rsidRPr="006B0191">
        <w:rPr>
          <w:rFonts w:ascii="Arial" w:eastAsia="Times New Roman" w:hAnsi="Arial" w:cs="Arial"/>
          <w:color w:val="000000"/>
          <w:sz w:val="28"/>
          <w:szCs w:val="28"/>
          <w:highlight w:val="yellow"/>
        </w:rPr>
        <w:t>Then the men stepped forward, seized Jesus and arrested him.</w:t>
      </w:r>
      <w:r w:rsidRPr="006B0191">
        <w:rPr>
          <w:rFonts w:ascii="Arial" w:eastAsia="Times New Roman" w:hAnsi="Arial" w:cs="Arial"/>
          <w:color w:val="000000"/>
          <w:sz w:val="28"/>
          <w:szCs w:val="28"/>
          <w:highlight w:val="yellow"/>
        </w:rPr>
        <w:t>”</w:t>
      </w:r>
    </w:p>
    <w:p w14:paraId="63A868D9" w14:textId="3FAFFF6B" w:rsidR="00524276" w:rsidRDefault="00524276" w:rsidP="00524276">
      <w:pPr>
        <w:shd w:val="clear" w:color="auto" w:fill="FFFFFF"/>
        <w:spacing w:before="100" w:beforeAutospacing="1" w:after="100" w:afterAutospacing="1" w:line="240" w:lineRule="auto"/>
        <w:rPr>
          <w:rFonts w:ascii="Arial" w:eastAsia="Times New Roman" w:hAnsi="Arial" w:cs="Arial"/>
          <w:color w:val="000000"/>
          <w:sz w:val="28"/>
          <w:szCs w:val="28"/>
        </w:rPr>
      </w:pPr>
      <w:r w:rsidRPr="00524276">
        <w:rPr>
          <w:rFonts w:ascii="Arial" w:hAnsi="Arial" w:cs="Arial"/>
          <w:sz w:val="28"/>
          <w:szCs w:val="28"/>
        </w:rPr>
        <w:t>Interesting that</w:t>
      </w:r>
      <w:r w:rsidRPr="00524276">
        <w:rPr>
          <w:rFonts w:ascii="Arial" w:hAnsi="Arial" w:cs="Arial"/>
          <w:sz w:val="28"/>
          <w:szCs w:val="28"/>
        </w:rPr>
        <w:t xml:space="preserve"> </w:t>
      </w:r>
      <w:r w:rsidRPr="00C92318">
        <w:rPr>
          <w:rStyle w:val="Strong"/>
          <w:rFonts w:ascii="Arial" w:hAnsi="Arial" w:cs="Arial"/>
          <w:b w:val="0"/>
          <w:bCs w:val="0"/>
          <w:sz w:val="28"/>
          <w:szCs w:val="28"/>
        </w:rPr>
        <w:t xml:space="preserve">Judas </w:t>
      </w:r>
      <w:r w:rsidRPr="00C92318">
        <w:rPr>
          <w:rStyle w:val="Strong"/>
          <w:rFonts w:ascii="Arial" w:hAnsi="Arial" w:cs="Arial"/>
          <w:b w:val="0"/>
          <w:bCs w:val="0"/>
          <w:sz w:val="28"/>
          <w:szCs w:val="28"/>
        </w:rPr>
        <w:t>never called</w:t>
      </w:r>
      <w:r w:rsidRPr="00C92318">
        <w:rPr>
          <w:rStyle w:val="Strong"/>
          <w:rFonts w:ascii="Arial" w:hAnsi="Arial" w:cs="Arial"/>
          <w:b w:val="0"/>
          <w:bCs w:val="0"/>
          <w:sz w:val="28"/>
          <w:szCs w:val="28"/>
        </w:rPr>
        <w:t xml:space="preserve"> Jesus “Lord.”</w:t>
      </w:r>
      <w:r w:rsidRPr="00524276">
        <w:rPr>
          <w:rFonts w:ascii="Arial" w:hAnsi="Arial" w:cs="Arial"/>
          <w:sz w:val="28"/>
          <w:szCs w:val="28"/>
        </w:rPr>
        <w:t xml:space="preserve"> When Jesus announces that one of the disciples will betray Him, the others ask, </w:t>
      </w:r>
      <w:r w:rsidRPr="00C92318">
        <w:rPr>
          <w:rStyle w:val="Strong"/>
          <w:rFonts w:ascii="Arial" w:hAnsi="Arial" w:cs="Arial"/>
          <w:b w:val="0"/>
          <w:bCs w:val="0"/>
          <w:sz w:val="28"/>
          <w:szCs w:val="28"/>
        </w:rPr>
        <w:t>“Surely not I, Lord?”</w:t>
      </w:r>
      <w:r w:rsidRPr="00C92318">
        <w:rPr>
          <w:rFonts w:ascii="Arial" w:hAnsi="Arial" w:cs="Arial"/>
          <w:b/>
          <w:bCs/>
          <w:sz w:val="28"/>
          <w:szCs w:val="28"/>
        </w:rPr>
        <w:t xml:space="preserve"> </w:t>
      </w:r>
      <w:r w:rsidRPr="00524276">
        <w:rPr>
          <w:rFonts w:ascii="Arial" w:hAnsi="Arial" w:cs="Arial"/>
          <w:sz w:val="28"/>
          <w:szCs w:val="28"/>
        </w:rPr>
        <w:t xml:space="preserve">but Judas asks, </w:t>
      </w:r>
      <w:r w:rsidRPr="00C92318">
        <w:rPr>
          <w:rStyle w:val="Strong"/>
          <w:rFonts w:ascii="Arial" w:hAnsi="Arial" w:cs="Arial"/>
          <w:b w:val="0"/>
          <w:bCs w:val="0"/>
          <w:sz w:val="28"/>
          <w:szCs w:val="28"/>
        </w:rPr>
        <w:t>“Surely not I, Rabbi?”</w:t>
      </w:r>
      <w:r w:rsidR="00C92318">
        <w:rPr>
          <w:rFonts w:ascii="Arial" w:hAnsi="Arial" w:cs="Arial"/>
          <w:b/>
          <w:bCs/>
          <w:sz w:val="28"/>
          <w:szCs w:val="28"/>
        </w:rPr>
        <w:t xml:space="preserve">. </w:t>
      </w:r>
      <w:r w:rsidRPr="00524276">
        <w:rPr>
          <w:rFonts w:ascii="Arial" w:hAnsi="Arial" w:cs="Arial"/>
          <w:sz w:val="28"/>
          <w:szCs w:val="28"/>
        </w:rPr>
        <w:t>Here in</w:t>
      </w:r>
      <w:r w:rsidRPr="00524276">
        <w:rPr>
          <w:rFonts w:ascii="Arial" w:hAnsi="Arial" w:cs="Arial"/>
          <w:sz w:val="28"/>
          <w:szCs w:val="28"/>
        </w:rPr>
        <w:t xml:space="preserve"> Gethsemane, </w:t>
      </w:r>
      <w:r w:rsidRPr="00524276">
        <w:rPr>
          <w:rFonts w:ascii="Arial" w:hAnsi="Arial" w:cs="Arial"/>
          <w:sz w:val="28"/>
          <w:szCs w:val="28"/>
        </w:rPr>
        <w:t xml:space="preserve">Jesus called him “Friend” but </w:t>
      </w:r>
      <w:r w:rsidRPr="00524276">
        <w:rPr>
          <w:rFonts w:ascii="Arial" w:hAnsi="Arial" w:cs="Arial"/>
          <w:sz w:val="28"/>
          <w:szCs w:val="28"/>
        </w:rPr>
        <w:t xml:space="preserve">he again says, </w:t>
      </w:r>
      <w:r w:rsidRPr="00524276">
        <w:rPr>
          <w:rStyle w:val="Strong"/>
          <w:rFonts w:ascii="Arial" w:hAnsi="Arial" w:cs="Arial"/>
          <w:sz w:val="28"/>
          <w:szCs w:val="28"/>
        </w:rPr>
        <w:t>“Greetings, Rabbi,”</w:t>
      </w:r>
      <w:r w:rsidRPr="00524276">
        <w:rPr>
          <w:rFonts w:ascii="Arial" w:hAnsi="Arial" w:cs="Arial"/>
          <w:sz w:val="28"/>
          <w:szCs w:val="28"/>
        </w:rPr>
        <w:t xml:space="preserve"> before betraying Jesus with a kiss “Rabbi” means teacher and was a respectful title,</w:t>
      </w:r>
      <w:r w:rsidRPr="00524276">
        <w:rPr>
          <w:rFonts w:ascii="Arial" w:hAnsi="Arial" w:cs="Arial"/>
          <w:sz w:val="28"/>
          <w:szCs w:val="28"/>
        </w:rPr>
        <w:t xml:space="preserve"> t</w:t>
      </w:r>
      <w:r w:rsidRPr="00524276">
        <w:rPr>
          <w:rFonts w:ascii="Arial" w:hAnsi="Arial" w:cs="Arial"/>
          <w:sz w:val="28"/>
          <w:szCs w:val="28"/>
        </w:rPr>
        <w:t xml:space="preserve">he other disciples address Jesus as </w:t>
      </w:r>
      <w:r w:rsidRPr="00524276">
        <w:rPr>
          <w:rStyle w:val="Strong"/>
          <w:rFonts w:ascii="Arial" w:hAnsi="Arial" w:cs="Arial"/>
          <w:sz w:val="28"/>
          <w:szCs w:val="28"/>
        </w:rPr>
        <w:t>Lord</w:t>
      </w:r>
      <w:r w:rsidRPr="00524276">
        <w:rPr>
          <w:rFonts w:ascii="Arial" w:hAnsi="Arial" w:cs="Arial"/>
          <w:sz w:val="28"/>
          <w:szCs w:val="28"/>
        </w:rPr>
        <w:t>. It serves as a sober reminder that someone may follow Jesus outwardly as a teacher, yet never truly surrender to Him as Lord.</w:t>
      </w:r>
    </w:p>
    <w:p w14:paraId="12132DC2" w14:textId="70C08687" w:rsidR="00524276"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51-54</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With that, one of Jesus’ companions reached for his sword, drew it out and struck the servant of the high priest, cutting off his ear.</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52 </w:t>
      </w:r>
      <w:r w:rsidRPr="006B0191">
        <w:rPr>
          <w:rFonts w:ascii="Arial" w:eastAsia="Times New Roman" w:hAnsi="Arial" w:cs="Arial"/>
          <w:color w:val="000000"/>
          <w:sz w:val="28"/>
          <w:szCs w:val="28"/>
          <w:highlight w:val="yellow"/>
        </w:rPr>
        <w:t>“Put your sword back in its place,” Jesus said to him, “for all who draw the sword will die by the sword. </w:t>
      </w:r>
      <w:r w:rsidRPr="006B0191">
        <w:rPr>
          <w:rFonts w:ascii="Arial" w:eastAsia="Times New Roman" w:hAnsi="Arial" w:cs="Arial"/>
          <w:b/>
          <w:bCs/>
          <w:color w:val="000000"/>
          <w:sz w:val="28"/>
          <w:szCs w:val="28"/>
          <w:highlight w:val="yellow"/>
          <w:vertAlign w:val="superscript"/>
        </w:rPr>
        <w:t>53 </w:t>
      </w:r>
      <w:r w:rsidRPr="006B0191">
        <w:rPr>
          <w:rFonts w:ascii="Arial" w:eastAsia="Times New Roman" w:hAnsi="Arial" w:cs="Arial"/>
          <w:color w:val="000000"/>
          <w:sz w:val="28"/>
          <w:szCs w:val="28"/>
          <w:highlight w:val="yellow"/>
        </w:rPr>
        <w:t>Do you think I cannot call on my Father, and he will at once put at my disposal more than twelve legions of angels? </w:t>
      </w:r>
      <w:r w:rsidRPr="006B0191">
        <w:rPr>
          <w:rFonts w:ascii="Arial" w:eastAsia="Times New Roman" w:hAnsi="Arial" w:cs="Arial"/>
          <w:b/>
          <w:bCs/>
          <w:color w:val="000000"/>
          <w:sz w:val="28"/>
          <w:szCs w:val="28"/>
          <w:highlight w:val="yellow"/>
          <w:vertAlign w:val="superscript"/>
        </w:rPr>
        <w:t>54 </w:t>
      </w:r>
      <w:r w:rsidRPr="006B0191">
        <w:rPr>
          <w:rFonts w:ascii="Arial" w:eastAsia="Times New Roman" w:hAnsi="Arial" w:cs="Arial"/>
          <w:color w:val="000000"/>
          <w:sz w:val="28"/>
          <w:szCs w:val="28"/>
          <w:highlight w:val="yellow"/>
        </w:rPr>
        <w:t xml:space="preserve">But how then would the </w:t>
      </w:r>
      <w:r w:rsidRPr="006B0191">
        <w:rPr>
          <w:rFonts w:ascii="Arial" w:eastAsia="Times New Roman" w:hAnsi="Arial" w:cs="Arial"/>
          <w:color w:val="000000"/>
          <w:sz w:val="28"/>
          <w:szCs w:val="28"/>
          <w:highlight w:val="yellow"/>
          <w:u w:val="single"/>
        </w:rPr>
        <w:t>Scriptures be fulfilled</w:t>
      </w:r>
      <w:r w:rsidRPr="006B0191">
        <w:rPr>
          <w:rFonts w:ascii="Arial" w:eastAsia="Times New Roman" w:hAnsi="Arial" w:cs="Arial"/>
          <w:color w:val="000000"/>
          <w:sz w:val="28"/>
          <w:szCs w:val="28"/>
          <w:highlight w:val="yellow"/>
        </w:rPr>
        <w:t> that say it must happen in this way?”</w:t>
      </w:r>
    </w:p>
    <w:p w14:paraId="3C058BF0" w14:textId="6D60F831" w:rsidR="00524276" w:rsidRPr="00524276" w:rsidRDefault="00524276" w:rsidP="00524276">
      <w:pPr>
        <w:shd w:val="clear" w:color="auto" w:fill="FFFFFF"/>
        <w:spacing w:before="100" w:beforeAutospacing="1" w:after="100" w:afterAutospacing="1" w:line="240" w:lineRule="auto"/>
        <w:rPr>
          <w:rFonts w:ascii="Arial" w:hAnsi="Arial" w:cs="Arial"/>
          <w:sz w:val="28"/>
          <w:szCs w:val="28"/>
        </w:rPr>
      </w:pPr>
      <w:r w:rsidRPr="00524276">
        <w:rPr>
          <w:rFonts w:ascii="Arial" w:hAnsi="Arial" w:cs="Arial"/>
          <w:sz w:val="28"/>
          <w:szCs w:val="28"/>
        </w:rPr>
        <w:t xml:space="preserve">John tells us that the companion was </w:t>
      </w:r>
      <w:r w:rsidRPr="00524276">
        <w:rPr>
          <w:rFonts w:ascii="Arial" w:hAnsi="Arial" w:cs="Arial"/>
          <w:sz w:val="28"/>
          <w:szCs w:val="28"/>
        </w:rPr>
        <w:t>Peter</w:t>
      </w:r>
      <w:r>
        <w:rPr>
          <w:rFonts w:ascii="Arial" w:hAnsi="Arial" w:cs="Arial"/>
          <w:sz w:val="28"/>
          <w:szCs w:val="28"/>
        </w:rPr>
        <w:t xml:space="preserve"> who cut off the </w:t>
      </w:r>
      <w:r w:rsidR="00D54D01">
        <w:rPr>
          <w:rFonts w:ascii="Arial" w:hAnsi="Arial" w:cs="Arial"/>
          <w:sz w:val="28"/>
          <w:szCs w:val="28"/>
        </w:rPr>
        <w:t>servant’s</w:t>
      </w:r>
      <w:r>
        <w:rPr>
          <w:rFonts w:ascii="Arial" w:hAnsi="Arial" w:cs="Arial"/>
          <w:sz w:val="28"/>
          <w:szCs w:val="28"/>
        </w:rPr>
        <w:t xml:space="preserve"> ear, Luke tells us that Jesus instantly healed the man. Peter </w:t>
      </w:r>
      <w:r w:rsidRPr="00524276">
        <w:rPr>
          <w:rFonts w:ascii="Arial" w:hAnsi="Arial" w:cs="Arial"/>
          <w:sz w:val="28"/>
          <w:szCs w:val="28"/>
        </w:rPr>
        <w:t>react</w:t>
      </w:r>
      <w:r>
        <w:rPr>
          <w:rFonts w:ascii="Arial" w:hAnsi="Arial" w:cs="Arial"/>
          <w:sz w:val="28"/>
          <w:szCs w:val="28"/>
        </w:rPr>
        <w:t>ed</w:t>
      </w:r>
      <w:r w:rsidRPr="00524276">
        <w:rPr>
          <w:rFonts w:ascii="Arial" w:hAnsi="Arial" w:cs="Arial"/>
          <w:sz w:val="28"/>
          <w:szCs w:val="28"/>
        </w:rPr>
        <w:t xml:space="preserve"> the way many of us probably would have. He pulls out a sword and tries to stop what is happening</w:t>
      </w:r>
      <w:r>
        <w:rPr>
          <w:rFonts w:ascii="Arial" w:hAnsi="Arial" w:cs="Arial"/>
          <w:sz w:val="28"/>
          <w:szCs w:val="28"/>
        </w:rPr>
        <w:t xml:space="preserve"> (he may have been aiming for the guy’s head)</w:t>
      </w:r>
      <w:r w:rsidRPr="00524276">
        <w:rPr>
          <w:rFonts w:ascii="Arial" w:hAnsi="Arial" w:cs="Arial"/>
          <w:sz w:val="28"/>
          <w:szCs w:val="28"/>
        </w:rPr>
        <w:t xml:space="preserve">. But Jesus immediately tells him to put the sword away. His kingdom is not going to be defended or established by violence. Then Jesus makes </w:t>
      </w:r>
      <w:r w:rsidRPr="00524276">
        <w:rPr>
          <w:rFonts w:ascii="Arial" w:hAnsi="Arial" w:cs="Arial"/>
          <w:sz w:val="28"/>
          <w:szCs w:val="28"/>
        </w:rPr>
        <w:lastRenderedPageBreak/>
        <w:t>something very clear: if He wanted to, He could ask the Father and armies of angels would come to His rescue. So this is not happening because Jesus is helpless. He is choosing to allow it. The arrest, the suffering, and the cross are all part of what the Scriptures said would happen. Jesus is submitting to the Father’s plan, even though He has the power to stop it.</w:t>
      </w:r>
    </w:p>
    <w:p w14:paraId="04CF1883" w14:textId="66A5519A" w:rsidR="00524276" w:rsidRPr="00524276" w:rsidRDefault="00524276" w:rsidP="00524276">
      <w:pPr>
        <w:shd w:val="clear" w:color="auto" w:fill="FFFFFF"/>
        <w:spacing w:before="100" w:beforeAutospacing="1" w:after="100" w:afterAutospacing="1" w:line="240" w:lineRule="auto"/>
        <w:ind w:left="720"/>
        <w:rPr>
          <w:rFonts w:ascii="Arial" w:eastAsia="Times New Roman" w:hAnsi="Arial" w:cs="Arial"/>
          <w:i/>
          <w:iCs/>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55-56</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In that hour Jesus said to the crowd, “Am I leading a rebellion, that you have come out with swords and clubs to capture me? Every day I sat in the temple courts teaching, and you did not arrest me. </w:t>
      </w:r>
      <w:r w:rsidRPr="006B0191">
        <w:rPr>
          <w:rFonts w:ascii="Arial" w:eastAsia="Times New Roman" w:hAnsi="Arial" w:cs="Arial"/>
          <w:b/>
          <w:bCs/>
          <w:color w:val="000000"/>
          <w:sz w:val="28"/>
          <w:szCs w:val="28"/>
          <w:highlight w:val="yellow"/>
          <w:vertAlign w:val="superscript"/>
        </w:rPr>
        <w:t>56 </w:t>
      </w:r>
      <w:r w:rsidRPr="006B0191">
        <w:rPr>
          <w:rFonts w:ascii="Arial" w:eastAsia="Times New Roman" w:hAnsi="Arial" w:cs="Arial"/>
          <w:color w:val="000000"/>
          <w:sz w:val="28"/>
          <w:szCs w:val="28"/>
          <w:highlight w:val="yellow"/>
          <w:u w:val="single"/>
        </w:rPr>
        <w:t>But this has all taken place that the writings of the prophets might be fulfilled</w:t>
      </w:r>
      <w:r w:rsidRPr="006B0191">
        <w:rPr>
          <w:rFonts w:ascii="Arial" w:eastAsia="Times New Roman" w:hAnsi="Arial" w:cs="Arial"/>
          <w:color w:val="000000"/>
          <w:sz w:val="28"/>
          <w:szCs w:val="28"/>
          <w:highlight w:val="yellow"/>
        </w:rPr>
        <w:t>.” </w:t>
      </w:r>
      <w:r w:rsidRPr="006B0191">
        <w:rPr>
          <w:rFonts w:ascii="Arial" w:eastAsia="Times New Roman" w:hAnsi="Arial" w:cs="Arial"/>
          <w:i/>
          <w:iCs/>
          <w:color w:val="000000"/>
          <w:sz w:val="28"/>
          <w:szCs w:val="28"/>
          <w:highlight w:val="yellow"/>
        </w:rPr>
        <w:t>Then all the disciples deserted him and fled.</w:t>
      </w:r>
      <w:r w:rsidRPr="006B0191">
        <w:rPr>
          <w:rFonts w:ascii="Arial" w:eastAsia="Times New Roman" w:hAnsi="Arial" w:cs="Arial"/>
          <w:i/>
          <w:iCs/>
          <w:color w:val="000000"/>
          <w:sz w:val="28"/>
          <w:szCs w:val="28"/>
          <w:highlight w:val="yellow"/>
        </w:rPr>
        <w:t>”</w:t>
      </w:r>
    </w:p>
    <w:p w14:paraId="617DF17D" w14:textId="254EA4D5" w:rsidR="00524276" w:rsidRPr="00524276" w:rsidRDefault="00524276" w:rsidP="00524276">
      <w:pPr>
        <w:shd w:val="clear" w:color="auto" w:fill="FFFFFF"/>
        <w:spacing w:before="100" w:beforeAutospacing="1" w:after="100" w:afterAutospacing="1" w:line="240" w:lineRule="auto"/>
        <w:rPr>
          <w:rFonts w:ascii="Arial" w:eastAsia="Times New Roman" w:hAnsi="Arial" w:cs="Arial"/>
          <w:color w:val="000000"/>
          <w:sz w:val="28"/>
          <w:szCs w:val="28"/>
        </w:rPr>
      </w:pPr>
      <w:r w:rsidRPr="00524276">
        <w:rPr>
          <w:rFonts w:ascii="Arial" w:eastAsia="Times New Roman" w:hAnsi="Arial" w:cs="Arial"/>
          <w:color w:val="000000"/>
          <w:sz w:val="28"/>
          <w:szCs w:val="28"/>
        </w:rPr>
        <w:t>Once again He reminds us that His entire life, including this part, is fulfilling all the things that are spoken about Him by the prophets. There was a crowd there to take him to the authorities, he clearly stated that this was not a failure, but a fulfillment. Even his own prophecy from earlier in the evening was being fulfilled as well</w:t>
      </w:r>
      <w:r w:rsidRPr="00524276">
        <w:rPr>
          <w:rFonts w:ascii="Arial" w:eastAsia="Times New Roman" w:hAnsi="Arial" w:cs="Arial"/>
          <w:i/>
          <w:iCs/>
          <w:color w:val="000000"/>
          <w:sz w:val="28"/>
          <w:szCs w:val="28"/>
        </w:rPr>
        <w:t>; “</w:t>
      </w:r>
      <w:r w:rsidRPr="00524276">
        <w:rPr>
          <w:rFonts w:ascii="Arial" w:hAnsi="Arial" w:cs="Arial"/>
          <w:i/>
          <w:iCs/>
          <w:color w:val="000000"/>
          <w:sz w:val="28"/>
          <w:szCs w:val="28"/>
          <w:shd w:val="clear" w:color="auto" w:fill="FFFFFF"/>
        </w:rPr>
        <w:t>Jesus told them, </w:t>
      </w:r>
      <w:r w:rsidRPr="00524276">
        <w:rPr>
          <w:rStyle w:val="woj"/>
          <w:rFonts w:ascii="Arial" w:hAnsi="Arial" w:cs="Arial"/>
          <w:i/>
          <w:iCs/>
          <w:color w:val="000000"/>
          <w:sz w:val="28"/>
          <w:szCs w:val="28"/>
          <w:shd w:val="clear" w:color="auto" w:fill="FFFFFF"/>
        </w:rPr>
        <w:t>“This very night you will all fall away on account of me,</w:t>
      </w:r>
      <w:r w:rsidRPr="00524276">
        <w:rPr>
          <w:rStyle w:val="woj"/>
          <w:rFonts w:ascii="Arial" w:hAnsi="Arial" w:cs="Arial"/>
          <w:i/>
          <w:iCs/>
          <w:color w:val="000000"/>
          <w:sz w:val="28"/>
          <w:szCs w:val="28"/>
          <w:shd w:val="clear" w:color="auto" w:fill="FFFFFF"/>
        </w:rPr>
        <w:t>” (v.31)</w:t>
      </w:r>
      <w:r>
        <w:rPr>
          <w:rStyle w:val="woj"/>
          <w:rFonts w:ascii="Arial" w:hAnsi="Arial" w:cs="Arial"/>
          <w:i/>
          <w:iCs/>
          <w:color w:val="000000"/>
          <w:sz w:val="28"/>
          <w:szCs w:val="28"/>
          <w:shd w:val="clear" w:color="auto" w:fill="FFFFFF"/>
        </w:rPr>
        <w:t xml:space="preserve">. </w:t>
      </w:r>
      <w:r>
        <w:rPr>
          <w:rStyle w:val="woj"/>
          <w:rFonts w:ascii="Arial" w:hAnsi="Arial" w:cs="Arial"/>
          <w:color w:val="000000"/>
          <w:sz w:val="28"/>
          <w:szCs w:val="28"/>
          <w:shd w:val="clear" w:color="auto" w:fill="FFFFFF"/>
        </w:rPr>
        <w:t>Now the disciples deserted Him and he was being arrested alone.</w:t>
      </w:r>
    </w:p>
    <w:p w14:paraId="17EC1370" w14:textId="77777777" w:rsidR="00524276" w:rsidRPr="00524276" w:rsidRDefault="00524276" w:rsidP="00524276">
      <w:pPr>
        <w:shd w:val="clear" w:color="auto" w:fill="FFFFFF"/>
        <w:spacing w:before="300" w:after="150" w:line="240" w:lineRule="auto"/>
        <w:outlineLvl w:val="2"/>
        <w:rPr>
          <w:rFonts w:ascii="Arial" w:eastAsia="Times New Roman" w:hAnsi="Arial" w:cs="Arial"/>
          <w:b/>
          <w:bCs/>
          <w:color w:val="000000"/>
          <w:sz w:val="28"/>
          <w:szCs w:val="28"/>
        </w:rPr>
      </w:pPr>
      <w:r w:rsidRPr="00524276">
        <w:rPr>
          <w:rFonts w:ascii="Arial" w:eastAsia="Times New Roman" w:hAnsi="Arial" w:cs="Arial"/>
          <w:b/>
          <w:bCs/>
          <w:color w:val="000000"/>
          <w:sz w:val="28"/>
          <w:szCs w:val="28"/>
        </w:rPr>
        <w:t>Jesus Before the Sanhedrin</w:t>
      </w:r>
    </w:p>
    <w:p w14:paraId="29DDF867" w14:textId="719E1746" w:rsidR="00524276" w:rsidRDefault="00524276" w:rsidP="00524276">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57</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Those who had arrested Jesus took him to Caiaphas the high priest, where the teachers of the law and the elders had assembled.</w:t>
      </w:r>
      <w:r w:rsidR="006B0191">
        <w:rPr>
          <w:rFonts w:ascii="Arial" w:eastAsia="Times New Roman" w:hAnsi="Arial" w:cs="Arial"/>
          <w:color w:val="000000"/>
          <w:sz w:val="28"/>
          <w:szCs w:val="28"/>
        </w:rPr>
        <w:t>”</w:t>
      </w:r>
    </w:p>
    <w:p w14:paraId="03A8BA3C" w14:textId="77777777" w:rsidR="00524276" w:rsidRDefault="00524276" w:rsidP="00524276">
      <w:pPr>
        <w:shd w:val="clear" w:color="auto" w:fill="FFFFFF"/>
        <w:spacing w:before="100" w:beforeAutospacing="1" w:after="100" w:afterAutospacing="1" w:line="240" w:lineRule="auto"/>
        <w:rPr>
          <w:rFonts w:ascii="Arial" w:hAnsi="Arial" w:cs="Arial"/>
          <w:sz w:val="28"/>
          <w:szCs w:val="28"/>
        </w:rPr>
      </w:pPr>
      <w:r w:rsidRPr="00524276">
        <w:rPr>
          <w:rFonts w:ascii="Arial" w:hAnsi="Arial" w:cs="Arial"/>
          <w:sz w:val="28"/>
          <w:szCs w:val="28"/>
        </w:rPr>
        <w:t xml:space="preserve">Caiaphas was the </w:t>
      </w:r>
      <w:r w:rsidRPr="00524276">
        <w:rPr>
          <w:rStyle w:val="Strong"/>
          <w:rFonts w:ascii="Arial" w:hAnsi="Arial" w:cs="Arial"/>
          <w:sz w:val="28"/>
          <w:szCs w:val="28"/>
        </w:rPr>
        <w:t>high priest in Jerusalem at the time of Jesus’ arrest</w:t>
      </w:r>
      <w:r w:rsidRPr="00524276">
        <w:rPr>
          <w:rFonts w:ascii="Arial" w:hAnsi="Arial" w:cs="Arial"/>
          <w:sz w:val="28"/>
          <w:szCs w:val="28"/>
        </w:rPr>
        <w:t xml:space="preserve">, serving as the chief </w:t>
      </w:r>
      <w:proofErr w:type="gramStart"/>
      <w:r w:rsidRPr="00524276">
        <w:rPr>
          <w:rFonts w:ascii="Arial" w:hAnsi="Arial" w:cs="Arial"/>
          <w:sz w:val="28"/>
          <w:szCs w:val="28"/>
        </w:rPr>
        <w:t>religious</w:t>
      </w:r>
      <w:proofErr w:type="gramEnd"/>
      <w:r w:rsidRPr="00524276">
        <w:rPr>
          <w:rFonts w:ascii="Arial" w:hAnsi="Arial" w:cs="Arial"/>
          <w:sz w:val="28"/>
          <w:szCs w:val="28"/>
        </w:rPr>
        <w:t xml:space="preserve"> authority over the Temple and the Jewish council known as the Sanhedrin. He had been appointed under Roman rule and worked closely with the religious leaders, the teachers of the law, and the elders. </w:t>
      </w:r>
    </w:p>
    <w:p w14:paraId="634F4BFA" w14:textId="5BFD028F" w:rsidR="00524276" w:rsidRDefault="00524276" w:rsidP="00524276">
      <w:pPr>
        <w:shd w:val="clear" w:color="auto" w:fill="FFFFFF"/>
        <w:spacing w:before="100" w:beforeAutospacing="1" w:after="100" w:afterAutospacing="1" w:line="240" w:lineRule="auto"/>
        <w:jc w:val="center"/>
        <w:rPr>
          <w:rFonts w:ascii="Arial" w:hAnsi="Arial" w:cs="Arial"/>
          <w:sz w:val="28"/>
          <w:szCs w:val="28"/>
        </w:rPr>
      </w:pPr>
      <w:r w:rsidRPr="006B0191">
        <w:rPr>
          <w:rFonts w:ascii="Arial" w:hAnsi="Arial" w:cs="Arial"/>
          <w:sz w:val="28"/>
          <w:szCs w:val="28"/>
          <w:highlight w:val="yellow"/>
        </w:rPr>
        <w:t>Rome &gt; Pilate &gt; Herod &gt; Caiaphas &gt; Sanhedrin</w:t>
      </w:r>
    </w:p>
    <w:p w14:paraId="5A320894" w14:textId="6B9F4AD7" w:rsidR="00524276" w:rsidRDefault="00524276" w:rsidP="00524276">
      <w:pPr>
        <w:shd w:val="clear" w:color="auto" w:fill="FFFFFF"/>
        <w:spacing w:before="100" w:beforeAutospacing="1" w:after="100" w:afterAutospacing="1" w:line="240" w:lineRule="auto"/>
        <w:rPr>
          <w:rFonts w:ascii="Arial" w:eastAsia="Times New Roman" w:hAnsi="Arial" w:cs="Arial"/>
          <w:b/>
          <w:bCs/>
          <w:color w:val="000000"/>
          <w:sz w:val="28"/>
          <w:szCs w:val="28"/>
          <w:vertAlign w:val="superscript"/>
        </w:rPr>
      </w:pPr>
      <w:r w:rsidRPr="00524276">
        <w:rPr>
          <w:rFonts w:ascii="Arial" w:hAnsi="Arial" w:cs="Arial"/>
          <w:sz w:val="28"/>
          <w:szCs w:val="28"/>
        </w:rPr>
        <w:t xml:space="preserve">When Jesus is brought to his house, it is essentially an emergency gathering of Israel’s ruling religious court. From this point forward, the leaders will begin the formal process of accusing and condemning Jesus before sending Him to the Roman governor </w:t>
      </w:r>
      <w:r>
        <w:rPr>
          <w:rFonts w:ascii="Arial" w:hAnsi="Arial" w:cs="Arial"/>
          <w:sz w:val="28"/>
          <w:szCs w:val="28"/>
        </w:rPr>
        <w:t xml:space="preserve">Pontious Pilate </w:t>
      </w:r>
      <w:r w:rsidRPr="00524276">
        <w:rPr>
          <w:rFonts w:ascii="Arial" w:hAnsi="Arial" w:cs="Arial"/>
          <w:sz w:val="28"/>
          <w:szCs w:val="28"/>
        </w:rPr>
        <w:t>for execution.</w:t>
      </w:r>
    </w:p>
    <w:p w14:paraId="56B26BDB" w14:textId="09C1C5D0" w:rsidR="00524276" w:rsidRDefault="00524276" w:rsidP="00524276">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58</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But Peter followed him at a distance, right up to the courtyard of the high priest. He entered and sat down with the guards to see the outcome.</w:t>
      </w:r>
      <w:r w:rsidRPr="006B0191">
        <w:rPr>
          <w:rFonts w:ascii="Arial" w:eastAsia="Times New Roman" w:hAnsi="Arial" w:cs="Arial"/>
          <w:color w:val="000000"/>
          <w:sz w:val="28"/>
          <w:szCs w:val="28"/>
          <w:highlight w:val="yellow"/>
        </w:rPr>
        <w:t>”</w:t>
      </w:r>
    </w:p>
    <w:p w14:paraId="4FBAE7D9" w14:textId="7BCF4FC7" w:rsidR="00524276" w:rsidRPr="00524276" w:rsidRDefault="00524276" w:rsidP="00524276">
      <w:pPr>
        <w:pStyle w:val="NoSpacing"/>
        <w:rPr>
          <w:rFonts w:ascii="Arial" w:hAnsi="Arial" w:cs="Arial"/>
          <w:sz w:val="28"/>
          <w:szCs w:val="28"/>
        </w:rPr>
      </w:pPr>
      <w:r w:rsidRPr="00524276">
        <w:rPr>
          <w:rFonts w:ascii="Arial" w:hAnsi="Arial" w:cs="Arial"/>
          <w:sz w:val="28"/>
          <w:szCs w:val="28"/>
        </w:rPr>
        <w:t>Remember, Peter told Jesus;</w:t>
      </w:r>
      <w:r w:rsidRPr="00524276">
        <w:rPr>
          <w:rStyle w:val="Heading2Char"/>
          <w:rFonts w:ascii="Arial" w:eastAsiaTheme="minorHAnsi" w:hAnsi="Arial" w:cs="Arial"/>
          <w:color w:val="auto"/>
          <w:sz w:val="28"/>
          <w:szCs w:val="28"/>
        </w:rPr>
        <w:t xml:space="preserve"> </w:t>
      </w:r>
      <w:r w:rsidRPr="00524276">
        <w:rPr>
          <w:rStyle w:val="text"/>
          <w:rFonts w:ascii="Arial" w:hAnsi="Arial" w:cs="Arial"/>
          <w:sz w:val="28"/>
          <w:szCs w:val="28"/>
        </w:rPr>
        <w:t xml:space="preserve"> “</w:t>
      </w:r>
      <w:r w:rsidRPr="00524276">
        <w:rPr>
          <w:rStyle w:val="text"/>
          <w:rFonts w:ascii="Arial" w:hAnsi="Arial" w:cs="Arial"/>
          <w:sz w:val="28"/>
          <w:szCs w:val="28"/>
        </w:rPr>
        <w:t>Even if all fall away on account of you, I never will.”</w:t>
      </w:r>
    </w:p>
    <w:p w14:paraId="27D72687" w14:textId="6F4F906A" w:rsidR="00524276" w:rsidRPr="00524276" w:rsidRDefault="00524276" w:rsidP="00524276">
      <w:pPr>
        <w:pStyle w:val="NoSpacing"/>
        <w:rPr>
          <w:rStyle w:val="text"/>
          <w:rFonts w:ascii="Arial" w:hAnsi="Arial" w:cs="Arial"/>
          <w:sz w:val="28"/>
          <w:szCs w:val="28"/>
        </w:rPr>
      </w:pPr>
      <w:r w:rsidRPr="00524276">
        <w:rPr>
          <w:rStyle w:val="woj"/>
          <w:rFonts w:ascii="Arial" w:hAnsi="Arial" w:cs="Arial"/>
          <w:sz w:val="28"/>
          <w:szCs w:val="28"/>
        </w:rPr>
        <w:t xml:space="preserve">The </w:t>
      </w:r>
      <w:r w:rsidRPr="00524276">
        <w:rPr>
          <w:rStyle w:val="text"/>
          <w:rFonts w:ascii="Arial" w:hAnsi="Arial" w:cs="Arial"/>
          <w:sz w:val="28"/>
          <w:szCs w:val="28"/>
        </w:rPr>
        <w:t>Jesus answered, </w:t>
      </w:r>
      <w:r w:rsidRPr="00524276">
        <w:rPr>
          <w:rStyle w:val="woj"/>
          <w:rFonts w:ascii="Arial" w:hAnsi="Arial" w:cs="Arial"/>
          <w:sz w:val="28"/>
          <w:szCs w:val="28"/>
        </w:rPr>
        <w:t>“this very night, before the rooster crows, you will disown me three times.”</w:t>
      </w:r>
      <w:r w:rsidR="0063010C">
        <w:rPr>
          <w:rFonts w:ascii="Arial" w:hAnsi="Arial" w:cs="Arial"/>
          <w:sz w:val="28"/>
          <w:szCs w:val="28"/>
        </w:rPr>
        <w:t xml:space="preserve"> </w:t>
      </w:r>
      <w:r w:rsidRPr="00524276">
        <w:rPr>
          <w:rStyle w:val="text"/>
          <w:rFonts w:ascii="Arial" w:hAnsi="Arial" w:cs="Arial"/>
          <w:sz w:val="28"/>
          <w:szCs w:val="28"/>
        </w:rPr>
        <w:t>Peter declared, “Even if I have to die with you, I will never disown you.</w:t>
      </w:r>
      <w:r w:rsidRPr="00524276">
        <w:rPr>
          <w:rStyle w:val="text"/>
          <w:rFonts w:ascii="Arial" w:hAnsi="Arial" w:cs="Arial"/>
          <w:sz w:val="28"/>
          <w:szCs w:val="28"/>
        </w:rPr>
        <w:t xml:space="preserve">” </w:t>
      </w:r>
    </w:p>
    <w:p w14:paraId="1B598598" w14:textId="7DDD1EB3" w:rsidR="00524276" w:rsidRPr="00524276" w:rsidRDefault="00524276" w:rsidP="00524276">
      <w:pPr>
        <w:pStyle w:val="NoSpacing"/>
        <w:rPr>
          <w:rFonts w:ascii="Arial" w:hAnsi="Arial" w:cs="Arial"/>
          <w:sz w:val="28"/>
          <w:szCs w:val="28"/>
        </w:rPr>
      </w:pPr>
      <w:r w:rsidRPr="00524276">
        <w:rPr>
          <w:rStyle w:val="text"/>
          <w:rFonts w:ascii="Arial" w:hAnsi="Arial" w:cs="Arial"/>
          <w:sz w:val="28"/>
          <w:szCs w:val="28"/>
        </w:rPr>
        <w:t xml:space="preserve">That </w:t>
      </w:r>
      <w:r>
        <w:rPr>
          <w:rStyle w:val="text"/>
          <w:rFonts w:ascii="Arial" w:hAnsi="Arial" w:cs="Arial"/>
          <w:sz w:val="28"/>
          <w:szCs w:val="28"/>
        </w:rPr>
        <w:t xml:space="preserve">promise is now </w:t>
      </w:r>
      <w:r w:rsidRPr="00524276">
        <w:rPr>
          <w:rStyle w:val="text"/>
          <w:rFonts w:ascii="Arial" w:hAnsi="Arial" w:cs="Arial"/>
          <w:sz w:val="28"/>
          <w:szCs w:val="28"/>
        </w:rPr>
        <w:t>being put to the test, as he is quickly losing confidence in Jesus and becoming afraid.</w:t>
      </w:r>
    </w:p>
    <w:p w14:paraId="175452F2" w14:textId="60F0DD1F" w:rsidR="00524276"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lastRenderedPageBreak/>
        <w:t>Matthew 26:</w:t>
      </w:r>
      <w:r w:rsidRPr="006B0191">
        <w:rPr>
          <w:rFonts w:ascii="Arial" w:eastAsia="Times New Roman" w:hAnsi="Arial" w:cs="Arial"/>
          <w:b/>
          <w:bCs/>
          <w:color w:val="000000"/>
          <w:sz w:val="28"/>
          <w:szCs w:val="28"/>
          <w:highlight w:val="yellow"/>
          <w:u w:val="single"/>
        </w:rPr>
        <w:t>59-63</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The chief priests and the whole Sanhedrin were looking for false evidence against Jesus so that they could put him to death. </w:t>
      </w:r>
      <w:r w:rsidRPr="006B0191">
        <w:rPr>
          <w:rFonts w:ascii="Arial" w:eastAsia="Times New Roman" w:hAnsi="Arial" w:cs="Arial"/>
          <w:b/>
          <w:bCs/>
          <w:color w:val="000000"/>
          <w:sz w:val="28"/>
          <w:szCs w:val="28"/>
          <w:highlight w:val="yellow"/>
          <w:vertAlign w:val="superscript"/>
        </w:rPr>
        <w:t>60 </w:t>
      </w:r>
      <w:r w:rsidRPr="006B0191">
        <w:rPr>
          <w:rFonts w:ascii="Arial" w:eastAsia="Times New Roman" w:hAnsi="Arial" w:cs="Arial"/>
          <w:color w:val="000000"/>
          <w:sz w:val="28"/>
          <w:szCs w:val="28"/>
          <w:highlight w:val="yellow"/>
        </w:rPr>
        <w:t>But they did not find any, though many false witnesses came forward.</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color w:val="000000"/>
          <w:sz w:val="28"/>
          <w:szCs w:val="28"/>
          <w:highlight w:val="yellow"/>
        </w:rPr>
        <w:t>Finally two came forward </w:t>
      </w:r>
      <w:r w:rsidRPr="006B0191">
        <w:rPr>
          <w:rFonts w:ascii="Arial" w:eastAsia="Times New Roman" w:hAnsi="Arial" w:cs="Arial"/>
          <w:b/>
          <w:bCs/>
          <w:color w:val="000000"/>
          <w:sz w:val="28"/>
          <w:szCs w:val="28"/>
          <w:highlight w:val="yellow"/>
          <w:vertAlign w:val="superscript"/>
        </w:rPr>
        <w:t>61 </w:t>
      </w:r>
      <w:r w:rsidRPr="006B0191">
        <w:rPr>
          <w:rFonts w:ascii="Arial" w:eastAsia="Times New Roman" w:hAnsi="Arial" w:cs="Arial"/>
          <w:color w:val="000000"/>
          <w:sz w:val="28"/>
          <w:szCs w:val="28"/>
          <w:highlight w:val="yellow"/>
        </w:rPr>
        <w:t>and declared, “This fellow said, ‘I am able to destroy the temple of God and rebuild it in three days.’”</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62 </w:t>
      </w:r>
      <w:r w:rsidRPr="006B0191">
        <w:rPr>
          <w:rFonts w:ascii="Arial" w:eastAsia="Times New Roman" w:hAnsi="Arial" w:cs="Arial"/>
          <w:color w:val="000000"/>
          <w:sz w:val="28"/>
          <w:szCs w:val="28"/>
          <w:highlight w:val="yellow"/>
        </w:rPr>
        <w:t>Then the high priest stood up and said to Jesus, “Are you not going to answer? What is this testimony that these men are bringing against you?” </w:t>
      </w:r>
      <w:r w:rsidRPr="006B0191">
        <w:rPr>
          <w:rFonts w:ascii="Arial" w:eastAsia="Times New Roman" w:hAnsi="Arial" w:cs="Arial"/>
          <w:b/>
          <w:bCs/>
          <w:color w:val="000000"/>
          <w:sz w:val="28"/>
          <w:szCs w:val="28"/>
          <w:highlight w:val="yellow"/>
          <w:vertAlign w:val="superscript"/>
        </w:rPr>
        <w:t>63 </w:t>
      </w:r>
      <w:r w:rsidRPr="006B0191">
        <w:rPr>
          <w:rFonts w:ascii="Arial" w:eastAsia="Times New Roman" w:hAnsi="Arial" w:cs="Arial"/>
          <w:color w:val="000000"/>
          <w:sz w:val="28"/>
          <w:szCs w:val="28"/>
          <w:highlight w:val="yellow"/>
        </w:rPr>
        <w:t>But Jesus remained silent.</w:t>
      </w:r>
      <w:r w:rsidRPr="006B0191">
        <w:rPr>
          <w:rFonts w:ascii="Arial" w:eastAsia="Times New Roman" w:hAnsi="Arial" w:cs="Arial"/>
          <w:color w:val="000000"/>
          <w:sz w:val="28"/>
          <w:szCs w:val="28"/>
          <w:highlight w:val="yellow"/>
        </w:rPr>
        <w:t>”</w:t>
      </w:r>
    </w:p>
    <w:p w14:paraId="21A0B5C7" w14:textId="34E175EE" w:rsidR="00524276" w:rsidRPr="002A4943" w:rsidRDefault="00524276" w:rsidP="00524276">
      <w:pPr>
        <w:pStyle w:val="NoSpacing"/>
        <w:rPr>
          <w:rFonts w:ascii="Arial" w:hAnsi="Arial" w:cs="Arial"/>
          <w:sz w:val="28"/>
          <w:szCs w:val="28"/>
        </w:rPr>
      </w:pPr>
      <w:r>
        <w:rPr>
          <w:rFonts w:ascii="Arial" w:eastAsia="Times New Roman" w:hAnsi="Arial" w:cs="Arial"/>
          <w:color w:val="000000"/>
          <w:sz w:val="28"/>
          <w:szCs w:val="28"/>
        </w:rPr>
        <w:t xml:space="preserve">This shows us a lot about Jesus. He was being judged by the Jewish Authorities,  not for violating civil law, but for violating religious law.  They knew the 613 commandments and all the requirements of the law. </w:t>
      </w:r>
      <w:r w:rsidRPr="002A4943">
        <w:rPr>
          <w:rFonts w:ascii="Arial" w:hAnsi="Arial" w:cs="Arial"/>
          <w:i/>
          <w:iCs/>
          <w:sz w:val="28"/>
          <w:szCs w:val="28"/>
          <w:u w:val="single"/>
        </w:rPr>
        <w:t xml:space="preserve">He was </w:t>
      </w:r>
      <w:r w:rsidRPr="002A4943">
        <w:rPr>
          <w:rStyle w:val="Strong"/>
          <w:rFonts w:ascii="Arial" w:hAnsi="Arial" w:cs="Arial"/>
          <w:i/>
          <w:iCs/>
          <w:color w:val="000000" w:themeColor="text1"/>
          <w:sz w:val="28"/>
          <w:szCs w:val="28"/>
          <w:u w:val="single"/>
        </w:rPr>
        <w:t>NOT</w:t>
      </w:r>
      <w:r w:rsidRPr="002A4943">
        <w:rPr>
          <w:rFonts w:ascii="Arial" w:hAnsi="Arial" w:cs="Arial"/>
          <w:i/>
          <w:iCs/>
          <w:sz w:val="28"/>
          <w:szCs w:val="28"/>
          <w:u w:val="single"/>
        </w:rPr>
        <w:t xml:space="preserve"> a “Mumar</w:t>
      </w:r>
      <w:r w:rsidRPr="002A4943">
        <w:rPr>
          <w:rFonts w:ascii="Arial" w:hAnsi="Arial" w:cs="Arial"/>
          <w:i/>
          <w:iCs/>
          <w:sz w:val="28"/>
          <w:szCs w:val="28"/>
        </w:rPr>
        <w:t>”</w:t>
      </w:r>
      <w:r w:rsidRPr="002A4943">
        <w:rPr>
          <w:rFonts w:ascii="Arial" w:hAnsi="Arial" w:cs="Arial"/>
          <w:sz w:val="28"/>
          <w:szCs w:val="28"/>
        </w:rPr>
        <w:t xml:space="preserve"> (one who forsakes the Jewish law). </w:t>
      </w:r>
      <w:r>
        <w:rPr>
          <w:rFonts w:ascii="Arial" w:hAnsi="Arial" w:cs="Arial"/>
          <w:sz w:val="28"/>
          <w:szCs w:val="28"/>
        </w:rPr>
        <w:t>The</w:t>
      </w:r>
      <w:r w:rsidRPr="002A4943">
        <w:rPr>
          <w:rFonts w:ascii="Arial" w:hAnsi="Arial" w:cs="Arial"/>
          <w:sz w:val="28"/>
          <w:szCs w:val="28"/>
        </w:rPr>
        <w:t xml:space="preserve"> whole Sanhedrin tried to find any fault with Him regarding His adherence to Jewish law and found nothing.</w:t>
      </w:r>
      <w:r>
        <w:rPr>
          <w:rFonts w:ascii="Arial" w:hAnsi="Arial" w:cs="Arial"/>
          <w:sz w:val="28"/>
          <w:szCs w:val="28"/>
        </w:rPr>
        <w:t xml:space="preserve"> (they made up false charges.)</w:t>
      </w:r>
    </w:p>
    <w:p w14:paraId="5F7F4B75" w14:textId="2D070A5E" w:rsidR="00524276" w:rsidRPr="00524276" w:rsidRDefault="00524276" w:rsidP="00524276">
      <w:pPr>
        <w:shd w:val="clear" w:color="auto" w:fill="FFFFFF"/>
        <w:spacing w:before="100" w:beforeAutospacing="1" w:after="100" w:afterAutospacing="1" w:line="240" w:lineRule="auto"/>
        <w:rPr>
          <w:rFonts w:ascii="Arial" w:eastAsia="Times New Roman" w:hAnsi="Arial" w:cs="Arial"/>
          <w:color w:val="000000"/>
          <w:sz w:val="28"/>
          <w:szCs w:val="28"/>
        </w:rPr>
      </w:pPr>
      <w:r w:rsidRPr="00524276">
        <w:rPr>
          <w:rFonts w:ascii="Arial" w:eastAsia="Times New Roman" w:hAnsi="Arial" w:cs="Arial"/>
          <w:color w:val="000000"/>
          <w:sz w:val="28"/>
          <w:szCs w:val="28"/>
        </w:rPr>
        <w:t xml:space="preserve">Regarding the temple, </w:t>
      </w:r>
      <w:r w:rsidRPr="00524276">
        <w:rPr>
          <w:rFonts w:ascii="Arial" w:hAnsi="Arial" w:cs="Arial"/>
          <w:sz w:val="28"/>
          <w:szCs w:val="28"/>
        </w:rPr>
        <w:t xml:space="preserve">He </w:t>
      </w:r>
      <w:r w:rsidRPr="00524276">
        <w:rPr>
          <w:rFonts w:ascii="Arial" w:hAnsi="Arial" w:cs="Arial"/>
          <w:sz w:val="28"/>
          <w:szCs w:val="28"/>
        </w:rPr>
        <w:t>did say</w:t>
      </w:r>
      <w:r w:rsidRPr="00524276">
        <w:rPr>
          <w:rFonts w:ascii="Arial" w:hAnsi="Arial" w:cs="Arial"/>
          <w:sz w:val="28"/>
          <w:szCs w:val="28"/>
        </w:rPr>
        <w:t xml:space="preserve">, </w:t>
      </w:r>
      <w:r w:rsidRPr="00524276">
        <w:rPr>
          <w:rStyle w:val="Strong"/>
          <w:rFonts w:ascii="Arial" w:hAnsi="Arial" w:cs="Arial"/>
          <w:b w:val="0"/>
          <w:bCs w:val="0"/>
          <w:sz w:val="28"/>
          <w:szCs w:val="28"/>
        </w:rPr>
        <w:t>“Destroy this temple, and I will raise it again in three days”</w:t>
      </w:r>
      <w:r w:rsidRPr="00524276">
        <w:rPr>
          <w:rFonts w:ascii="Arial" w:hAnsi="Arial" w:cs="Arial"/>
          <w:b/>
          <w:bCs/>
          <w:sz w:val="28"/>
          <w:szCs w:val="28"/>
        </w:rPr>
        <w:t xml:space="preserve"> </w:t>
      </w:r>
      <w:r w:rsidRPr="00524276">
        <w:rPr>
          <w:rFonts w:ascii="Arial" w:hAnsi="Arial" w:cs="Arial"/>
          <w:sz w:val="28"/>
          <w:szCs w:val="28"/>
        </w:rPr>
        <w:t>(</w:t>
      </w:r>
      <w:r w:rsidRPr="00524276">
        <w:rPr>
          <w:rStyle w:val="Strong"/>
          <w:rFonts w:ascii="Arial" w:hAnsi="Arial" w:cs="Arial"/>
          <w:b w:val="0"/>
          <w:bCs w:val="0"/>
          <w:sz w:val="28"/>
          <w:szCs w:val="28"/>
        </w:rPr>
        <w:t>John 2:19</w:t>
      </w:r>
      <w:r w:rsidRPr="00524276">
        <w:rPr>
          <w:rFonts w:ascii="Arial" w:hAnsi="Arial" w:cs="Arial"/>
          <w:b/>
          <w:bCs/>
          <w:sz w:val="28"/>
          <w:szCs w:val="28"/>
        </w:rPr>
        <w:t xml:space="preserve">), </w:t>
      </w:r>
      <w:r w:rsidRPr="00524276">
        <w:rPr>
          <w:rFonts w:ascii="Arial" w:hAnsi="Arial" w:cs="Arial"/>
          <w:sz w:val="28"/>
          <w:szCs w:val="28"/>
        </w:rPr>
        <w:t xml:space="preserve">but He was speaking about </w:t>
      </w:r>
      <w:r w:rsidRPr="00C92318">
        <w:rPr>
          <w:rStyle w:val="Strong"/>
          <w:rFonts w:ascii="Arial" w:hAnsi="Arial" w:cs="Arial"/>
          <w:b w:val="0"/>
          <w:bCs w:val="0"/>
          <w:sz w:val="28"/>
          <w:szCs w:val="28"/>
        </w:rPr>
        <w:t>His body</w:t>
      </w:r>
      <w:r w:rsidRPr="00524276">
        <w:rPr>
          <w:rFonts w:ascii="Arial" w:hAnsi="Arial" w:cs="Arial"/>
          <w:sz w:val="28"/>
          <w:szCs w:val="28"/>
        </w:rPr>
        <w:t>, not the Temple building (</w:t>
      </w:r>
      <w:r w:rsidRPr="00524276">
        <w:rPr>
          <w:rStyle w:val="Strong"/>
          <w:rFonts w:ascii="Arial" w:hAnsi="Arial" w:cs="Arial"/>
          <w:b w:val="0"/>
          <w:bCs w:val="0"/>
          <w:sz w:val="28"/>
          <w:szCs w:val="28"/>
        </w:rPr>
        <w:t>John 2:21</w:t>
      </w:r>
      <w:r w:rsidRPr="00524276">
        <w:rPr>
          <w:rFonts w:ascii="Arial" w:hAnsi="Arial" w:cs="Arial"/>
          <w:sz w:val="28"/>
          <w:szCs w:val="28"/>
        </w:rPr>
        <w:t>)</w:t>
      </w:r>
      <w:r w:rsidRPr="00524276">
        <w:rPr>
          <w:rFonts w:ascii="Arial" w:hAnsi="Arial" w:cs="Arial"/>
          <w:b/>
          <w:bCs/>
          <w:sz w:val="28"/>
          <w:szCs w:val="28"/>
        </w:rPr>
        <w:t>.</w:t>
      </w:r>
      <w:r w:rsidRPr="00524276">
        <w:rPr>
          <w:rFonts w:ascii="Arial" w:hAnsi="Arial" w:cs="Arial"/>
          <w:sz w:val="28"/>
          <w:szCs w:val="28"/>
        </w:rPr>
        <w:t xml:space="preserve"> The witnesses twisted His words to make it sound like He was threatening to destroy the Temple.</w:t>
      </w:r>
    </w:p>
    <w:p w14:paraId="61EC5F8B" w14:textId="5A964AEE" w:rsidR="00524276" w:rsidRPr="00524276" w:rsidRDefault="00524276" w:rsidP="00524276">
      <w:pPr>
        <w:shd w:val="clear" w:color="auto" w:fill="FFFFFF"/>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Caiaphas speaks directly to Jesus;</w:t>
      </w:r>
    </w:p>
    <w:p w14:paraId="0036EC0A" w14:textId="58EFC12E" w:rsidR="00524276" w:rsidRPr="0063010C"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63b-68</w:t>
      </w:r>
      <w:r w:rsidRPr="006B0191">
        <w:rPr>
          <w:rFonts w:ascii="Arial" w:eastAsia="Times New Roman" w:hAnsi="Arial" w:cs="Arial"/>
          <w:color w:val="000000"/>
          <w:sz w:val="28"/>
          <w:szCs w:val="28"/>
          <w:highlight w:val="yellow"/>
        </w:rPr>
        <w:t xml:space="preserve"> “</w:t>
      </w:r>
      <w:r w:rsidRPr="006B0191">
        <w:rPr>
          <w:rFonts w:ascii="Arial" w:eastAsia="Times New Roman" w:hAnsi="Arial" w:cs="Arial"/>
          <w:color w:val="000000"/>
          <w:sz w:val="28"/>
          <w:szCs w:val="28"/>
          <w:highlight w:val="yellow"/>
        </w:rPr>
        <w:t>The high priest said to him, “I charge you under oath by the living God: Tell us if you are the Messiah, the Son of God.”</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64 </w:t>
      </w:r>
      <w:r w:rsidRPr="006B0191">
        <w:rPr>
          <w:rFonts w:ascii="Arial" w:eastAsia="Times New Roman" w:hAnsi="Arial" w:cs="Arial"/>
          <w:color w:val="000000"/>
          <w:sz w:val="28"/>
          <w:szCs w:val="28"/>
          <w:highlight w:val="yellow"/>
        </w:rPr>
        <w:t>“You have said so,” Jesus replied. “But I say to all of you: From now on you will see the Son of Man sitting at the right hand of the Mighty One and coming on the clouds of heaven.”</w:t>
      </w:r>
      <w:r w:rsidRPr="006B0191">
        <w:rPr>
          <w:rFonts w:ascii="Arial" w:eastAsia="Times New Roman" w:hAnsi="Arial" w:cs="Arial"/>
          <w:color w:val="000000"/>
          <w:sz w:val="28"/>
          <w:szCs w:val="28"/>
          <w:highlight w:val="yellow"/>
          <w:vertAlign w:val="superscript"/>
        </w:rPr>
        <w:t>[</w:t>
      </w:r>
      <w:r w:rsidRPr="006B0191">
        <w:rPr>
          <w:rFonts w:ascii="Arial" w:eastAsia="Times New Roman" w:hAnsi="Arial" w:cs="Arial"/>
          <w:color w:val="000000"/>
          <w:sz w:val="28"/>
          <w:szCs w:val="28"/>
          <w:highlight w:val="yellow"/>
          <w:vertAlign w:val="superscript"/>
        </w:rPr>
        <w:t>Da</w:t>
      </w:r>
      <w:r w:rsidR="006B0191" w:rsidRPr="006B0191">
        <w:rPr>
          <w:rFonts w:ascii="Arial" w:eastAsia="Times New Roman" w:hAnsi="Arial" w:cs="Arial"/>
          <w:color w:val="000000"/>
          <w:sz w:val="28"/>
          <w:szCs w:val="28"/>
          <w:highlight w:val="yellow"/>
          <w:vertAlign w:val="superscript"/>
        </w:rPr>
        <w:t>n</w:t>
      </w:r>
      <w:r w:rsidRPr="006B0191">
        <w:rPr>
          <w:rFonts w:ascii="Arial" w:eastAsia="Times New Roman" w:hAnsi="Arial" w:cs="Arial"/>
          <w:color w:val="000000"/>
          <w:sz w:val="28"/>
          <w:szCs w:val="28"/>
          <w:highlight w:val="yellow"/>
          <w:vertAlign w:val="superscript"/>
        </w:rPr>
        <w:t>. 7:13</w:t>
      </w:r>
      <w:r w:rsidRPr="006B0191">
        <w:rPr>
          <w:rFonts w:ascii="Arial" w:eastAsia="Times New Roman" w:hAnsi="Arial" w:cs="Arial"/>
          <w:color w:val="000000"/>
          <w:sz w:val="28"/>
          <w:szCs w:val="28"/>
          <w:highlight w:val="yellow"/>
          <w:vertAlign w:val="superscript"/>
        </w:rPr>
        <w:t>]</w:t>
      </w:r>
    </w:p>
    <w:p w14:paraId="5FE61FA0" w14:textId="005D6335" w:rsidR="00524276" w:rsidRDefault="00524276" w:rsidP="00524276">
      <w:pPr>
        <w:shd w:val="clear" w:color="auto" w:fill="FFFFFF"/>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What Jesus just said was well known by the Priests and Teachers of the law. He did not just affirm that He is the Messiah, he implicitly declared that He is the one whom Daniel prophesied about when he wrote; </w:t>
      </w:r>
    </w:p>
    <w:p w14:paraId="41D8CC07" w14:textId="1D7935C7" w:rsidR="00524276" w:rsidRDefault="00524276" w:rsidP="00524276">
      <w:pPr>
        <w:shd w:val="clear" w:color="auto" w:fill="FFFFFF"/>
        <w:spacing w:before="100" w:beforeAutospacing="1" w:after="100" w:afterAutospacing="1" w:line="240" w:lineRule="auto"/>
        <w:ind w:left="720"/>
        <w:rPr>
          <w:rStyle w:val="text"/>
          <w:rFonts w:ascii="Arial" w:hAnsi="Arial" w:cs="Arial"/>
          <w:color w:val="000000"/>
          <w:sz w:val="28"/>
          <w:szCs w:val="28"/>
          <w:shd w:val="clear" w:color="auto" w:fill="FFFFFF"/>
        </w:rPr>
      </w:pPr>
      <w:r w:rsidRPr="006B0191">
        <w:rPr>
          <w:rFonts w:ascii="Arial" w:eastAsia="Times New Roman" w:hAnsi="Arial" w:cs="Arial"/>
          <w:b/>
          <w:bCs/>
          <w:color w:val="000000"/>
          <w:sz w:val="28"/>
          <w:szCs w:val="28"/>
          <w:highlight w:val="yellow"/>
          <w:u w:val="single"/>
        </w:rPr>
        <w:t>Daniel 7:13-14</w:t>
      </w:r>
      <w:r w:rsidRPr="006B0191">
        <w:rPr>
          <w:rFonts w:ascii="Arial" w:eastAsia="Times New Roman" w:hAnsi="Arial" w:cs="Arial"/>
          <w:color w:val="000000"/>
          <w:sz w:val="28"/>
          <w:szCs w:val="28"/>
          <w:highlight w:val="yellow"/>
        </w:rPr>
        <w:t xml:space="preserve"> </w:t>
      </w:r>
      <w:r w:rsidRPr="006B0191">
        <w:rPr>
          <w:rStyle w:val="text"/>
          <w:rFonts w:ascii="Arial" w:hAnsi="Arial" w:cs="Arial"/>
          <w:color w:val="000000"/>
          <w:sz w:val="28"/>
          <w:szCs w:val="28"/>
          <w:highlight w:val="yellow"/>
          <w:shd w:val="clear" w:color="auto" w:fill="FFFFFF"/>
        </w:rPr>
        <w:t>“In my vision at night I looked, and there before me was one like a son of man,</w:t>
      </w:r>
      <w:r w:rsidRPr="006B0191">
        <w:rPr>
          <w:rStyle w:val="text"/>
          <w:rFonts w:ascii="Arial" w:hAnsi="Arial" w:cs="Arial"/>
          <w:color w:val="000000"/>
          <w:sz w:val="28"/>
          <w:szCs w:val="28"/>
          <w:highlight w:val="yellow"/>
          <w:shd w:val="clear" w:color="auto" w:fill="FFFFFF"/>
        </w:rPr>
        <w:t xml:space="preserve"> </w:t>
      </w:r>
      <w:r w:rsidRPr="006B0191">
        <w:rPr>
          <w:rStyle w:val="text"/>
          <w:rFonts w:ascii="Arial" w:hAnsi="Arial" w:cs="Arial"/>
          <w:color w:val="000000"/>
          <w:sz w:val="28"/>
          <w:szCs w:val="28"/>
          <w:highlight w:val="yellow"/>
          <w:shd w:val="clear" w:color="auto" w:fill="FFFFFF"/>
        </w:rPr>
        <w:t>coming with the clouds of heaven. He approached the Ancient of Days and was led into his presence.</w:t>
      </w:r>
      <w:r w:rsidRPr="006B0191">
        <w:rPr>
          <w:rFonts w:ascii="Arial" w:hAnsi="Arial" w:cs="Arial"/>
          <w:color w:val="000000"/>
          <w:sz w:val="28"/>
          <w:szCs w:val="28"/>
          <w:highlight w:val="yellow"/>
          <w:shd w:val="clear" w:color="auto" w:fill="FFFFFF"/>
        </w:rPr>
        <w:t> </w:t>
      </w:r>
      <w:r w:rsidRPr="006B0191">
        <w:rPr>
          <w:rStyle w:val="text"/>
          <w:rFonts w:ascii="Arial" w:hAnsi="Arial" w:cs="Arial"/>
          <w:b/>
          <w:bCs/>
          <w:color w:val="000000"/>
          <w:sz w:val="28"/>
          <w:szCs w:val="28"/>
          <w:highlight w:val="yellow"/>
          <w:shd w:val="clear" w:color="auto" w:fill="FFFFFF"/>
          <w:vertAlign w:val="superscript"/>
        </w:rPr>
        <w:t>14 </w:t>
      </w:r>
      <w:r w:rsidRPr="006B0191">
        <w:rPr>
          <w:rStyle w:val="text"/>
          <w:rFonts w:ascii="Arial" w:hAnsi="Arial" w:cs="Arial"/>
          <w:color w:val="000000"/>
          <w:sz w:val="28"/>
          <w:szCs w:val="28"/>
          <w:highlight w:val="yellow"/>
          <w:shd w:val="clear" w:color="auto" w:fill="FFFFFF"/>
        </w:rPr>
        <w:t>He was given authority, glory and sovereign power; all nations and peoples of every language worshiped him. His dominion is an everlasting dominion that will not pass away, and his kingdom is one that will never be destroyed.</w:t>
      </w:r>
      <w:r w:rsidRPr="006B0191">
        <w:rPr>
          <w:rStyle w:val="text"/>
          <w:rFonts w:ascii="Arial" w:hAnsi="Arial" w:cs="Arial"/>
          <w:color w:val="000000"/>
          <w:sz w:val="28"/>
          <w:szCs w:val="28"/>
          <w:highlight w:val="yellow"/>
          <w:shd w:val="clear" w:color="auto" w:fill="FFFFFF"/>
        </w:rPr>
        <w:t>”</w:t>
      </w:r>
    </w:p>
    <w:p w14:paraId="5255A886" w14:textId="77777777" w:rsidR="0063010C" w:rsidRDefault="00524276" w:rsidP="0063010C">
      <w:pPr>
        <w:shd w:val="clear" w:color="auto" w:fill="FFFFFF"/>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This provoked a severe reaction from the High Priests and religious authorities;</w:t>
      </w:r>
    </w:p>
    <w:p w14:paraId="1198C0C7" w14:textId="1D693181" w:rsidR="00524276" w:rsidRPr="00524276"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65</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Then the high priest tore his clothes and said, “He has spoken blasphemy! Why do we need any more witnesses? Look, now you have heard the blasphemy. </w:t>
      </w:r>
      <w:r w:rsidRPr="006B0191">
        <w:rPr>
          <w:rFonts w:ascii="Arial" w:eastAsia="Times New Roman" w:hAnsi="Arial" w:cs="Arial"/>
          <w:b/>
          <w:bCs/>
          <w:color w:val="000000"/>
          <w:sz w:val="28"/>
          <w:szCs w:val="28"/>
          <w:highlight w:val="yellow"/>
          <w:vertAlign w:val="superscript"/>
        </w:rPr>
        <w:t>66 </w:t>
      </w:r>
      <w:r w:rsidRPr="006B0191">
        <w:rPr>
          <w:rFonts w:ascii="Arial" w:eastAsia="Times New Roman" w:hAnsi="Arial" w:cs="Arial"/>
          <w:color w:val="000000"/>
          <w:sz w:val="28"/>
          <w:szCs w:val="28"/>
          <w:highlight w:val="yellow"/>
        </w:rPr>
        <w:t>What do you think?”</w:t>
      </w:r>
      <w:r w:rsidRPr="006B0191">
        <w:rPr>
          <w:rFonts w:ascii="Arial" w:eastAsia="Times New Roman" w:hAnsi="Arial" w:cs="Arial"/>
          <w:color w:val="000000"/>
          <w:sz w:val="28"/>
          <w:szCs w:val="28"/>
          <w:highlight w:val="yellow"/>
        </w:rPr>
        <w:t xml:space="preserve"> </w:t>
      </w:r>
      <w:r w:rsidRPr="006B0191">
        <w:rPr>
          <w:rFonts w:ascii="Arial" w:eastAsia="Times New Roman" w:hAnsi="Arial" w:cs="Arial"/>
          <w:color w:val="000000"/>
          <w:sz w:val="28"/>
          <w:szCs w:val="28"/>
          <w:highlight w:val="yellow"/>
        </w:rPr>
        <w:t>“He is worthy of death,” they answered</w:t>
      </w:r>
      <w:r w:rsidR="00C92318"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lastRenderedPageBreak/>
        <w:t>67 </w:t>
      </w:r>
      <w:r w:rsidRPr="006B0191">
        <w:rPr>
          <w:rFonts w:ascii="Arial" w:eastAsia="Times New Roman" w:hAnsi="Arial" w:cs="Arial"/>
          <w:color w:val="000000"/>
          <w:sz w:val="28"/>
          <w:szCs w:val="28"/>
          <w:highlight w:val="yellow"/>
        </w:rPr>
        <w:t>Then they spit in his face and struck him with their fists. Others slapped him </w:t>
      </w:r>
      <w:r w:rsidRPr="006B0191">
        <w:rPr>
          <w:rFonts w:ascii="Arial" w:eastAsia="Times New Roman" w:hAnsi="Arial" w:cs="Arial"/>
          <w:b/>
          <w:bCs/>
          <w:color w:val="000000"/>
          <w:sz w:val="28"/>
          <w:szCs w:val="28"/>
          <w:highlight w:val="yellow"/>
          <w:vertAlign w:val="superscript"/>
        </w:rPr>
        <w:t>68 </w:t>
      </w:r>
      <w:r w:rsidRPr="006B0191">
        <w:rPr>
          <w:rFonts w:ascii="Arial" w:eastAsia="Times New Roman" w:hAnsi="Arial" w:cs="Arial"/>
          <w:color w:val="000000"/>
          <w:sz w:val="28"/>
          <w:szCs w:val="28"/>
          <w:highlight w:val="yellow"/>
        </w:rPr>
        <w:t>and said, “Prophesy to us, Messiah. Who hit you?”</w:t>
      </w:r>
    </w:p>
    <w:p w14:paraId="796F08C1" w14:textId="71105B59" w:rsidR="00524276" w:rsidRPr="00524276" w:rsidRDefault="00524276" w:rsidP="00524276">
      <w:pPr>
        <w:shd w:val="clear" w:color="auto" w:fill="FFFFFF"/>
        <w:spacing w:before="300" w:after="150" w:line="240" w:lineRule="auto"/>
        <w:outlineLvl w:val="2"/>
        <w:rPr>
          <w:rFonts w:ascii="Arial" w:eastAsia="Times New Roman" w:hAnsi="Arial" w:cs="Arial"/>
          <w:color w:val="000000"/>
          <w:sz w:val="28"/>
          <w:szCs w:val="28"/>
        </w:rPr>
      </w:pPr>
      <w:r w:rsidRPr="00524276">
        <w:rPr>
          <w:rFonts w:ascii="Arial" w:eastAsia="Times New Roman" w:hAnsi="Arial" w:cs="Arial"/>
          <w:color w:val="000000"/>
          <w:sz w:val="28"/>
          <w:szCs w:val="28"/>
        </w:rPr>
        <w:t>This is that which He prophesied about Himself 10 chapters earlier in Caesarea Philippi, after it was revealed to Peter that He is the Messiah the son of the Living God;</w:t>
      </w:r>
    </w:p>
    <w:p w14:paraId="71C74AC2" w14:textId="6745F8EF" w:rsidR="00524276" w:rsidRDefault="00524276" w:rsidP="00524276">
      <w:pPr>
        <w:shd w:val="clear" w:color="auto" w:fill="FFFFFF"/>
        <w:spacing w:before="300" w:after="150" w:line="240" w:lineRule="auto"/>
        <w:ind w:left="720"/>
        <w:outlineLvl w:val="2"/>
        <w:rPr>
          <w:rFonts w:ascii="Arial" w:hAnsi="Arial" w:cs="Arial"/>
          <w:sz w:val="28"/>
          <w:szCs w:val="28"/>
        </w:rPr>
      </w:pPr>
      <w:r w:rsidRPr="006B0191">
        <w:rPr>
          <w:rStyle w:val="Strong"/>
          <w:rFonts w:ascii="Arial" w:hAnsi="Arial" w:cs="Arial"/>
          <w:sz w:val="28"/>
          <w:szCs w:val="28"/>
          <w:highlight w:val="yellow"/>
          <w:u w:val="single"/>
        </w:rPr>
        <w:t>Matthew 16:21</w:t>
      </w:r>
      <w:r w:rsidRPr="006B0191">
        <w:rPr>
          <w:rFonts w:ascii="Arial" w:hAnsi="Arial" w:cs="Arial"/>
          <w:sz w:val="28"/>
          <w:szCs w:val="28"/>
          <w:highlight w:val="yellow"/>
        </w:rPr>
        <w:t xml:space="preserve">“From that time on Jesus began to explain to his disciples that he must go to Jerusalem and </w:t>
      </w:r>
      <w:r w:rsidRPr="006B0191">
        <w:rPr>
          <w:rStyle w:val="Strong"/>
          <w:rFonts w:ascii="Arial" w:hAnsi="Arial" w:cs="Arial"/>
          <w:sz w:val="28"/>
          <w:szCs w:val="28"/>
          <w:highlight w:val="yellow"/>
        </w:rPr>
        <w:t>suffer many things</w:t>
      </w:r>
      <w:r w:rsidRPr="006B0191">
        <w:rPr>
          <w:rFonts w:ascii="Arial" w:hAnsi="Arial" w:cs="Arial"/>
          <w:sz w:val="28"/>
          <w:szCs w:val="28"/>
          <w:highlight w:val="yellow"/>
        </w:rPr>
        <w:t xml:space="preserve"> at the hands of the elders, the chief priests and the teachers of the law, and that he must be killed and on the third day be raised to life.”</w:t>
      </w:r>
    </w:p>
    <w:p w14:paraId="52BA53DC" w14:textId="6D231D58" w:rsidR="00524276" w:rsidRPr="00524276" w:rsidRDefault="00524276" w:rsidP="00524276">
      <w:pPr>
        <w:shd w:val="clear" w:color="auto" w:fill="FFFFFF"/>
        <w:spacing w:before="300" w:after="150" w:line="240" w:lineRule="auto"/>
        <w:outlineLvl w:val="2"/>
        <w:rPr>
          <w:rFonts w:ascii="Arial" w:eastAsia="Times New Roman" w:hAnsi="Arial" w:cs="Arial"/>
          <w:b/>
          <w:bCs/>
          <w:color w:val="000000"/>
          <w:sz w:val="28"/>
          <w:szCs w:val="28"/>
        </w:rPr>
      </w:pPr>
      <w:r>
        <w:rPr>
          <w:rStyle w:val="Strong"/>
          <w:rFonts w:ascii="Arial" w:hAnsi="Arial" w:cs="Arial"/>
          <w:sz w:val="28"/>
          <w:szCs w:val="28"/>
          <w:u w:val="single"/>
        </w:rPr>
        <w:t>It was all happening just as He said, even Peter’s Denial;</w:t>
      </w:r>
    </w:p>
    <w:p w14:paraId="613F681D" w14:textId="0AFF5D8D" w:rsidR="00524276" w:rsidRDefault="00524276" w:rsidP="0063010C">
      <w:pPr>
        <w:shd w:val="clear" w:color="auto" w:fill="FFFFFF"/>
        <w:spacing w:before="100" w:beforeAutospacing="1" w:after="100" w:afterAutospacing="1" w:line="240" w:lineRule="auto"/>
        <w:ind w:left="720"/>
        <w:rPr>
          <w:rFonts w:ascii="Arial" w:eastAsia="Times New Roman" w:hAnsi="Arial" w:cs="Arial"/>
          <w:color w:val="000000"/>
          <w:sz w:val="28"/>
          <w:szCs w:val="28"/>
        </w:rPr>
      </w:pPr>
      <w:r w:rsidRPr="006B0191">
        <w:rPr>
          <w:rFonts w:ascii="Arial" w:eastAsia="Times New Roman" w:hAnsi="Arial" w:cs="Arial"/>
          <w:b/>
          <w:bCs/>
          <w:color w:val="000000"/>
          <w:sz w:val="28"/>
          <w:szCs w:val="28"/>
          <w:highlight w:val="yellow"/>
          <w:u w:val="single"/>
        </w:rPr>
        <w:t>Matthew 26:</w:t>
      </w:r>
      <w:r w:rsidRPr="006B0191">
        <w:rPr>
          <w:rFonts w:ascii="Arial" w:eastAsia="Times New Roman" w:hAnsi="Arial" w:cs="Arial"/>
          <w:b/>
          <w:bCs/>
          <w:color w:val="000000"/>
          <w:sz w:val="28"/>
          <w:szCs w:val="28"/>
          <w:highlight w:val="yellow"/>
          <w:u w:val="single"/>
        </w:rPr>
        <w:t>69-75</w:t>
      </w:r>
      <w:r w:rsidRPr="006B0191">
        <w:rPr>
          <w:rFonts w:ascii="Arial" w:eastAsia="Times New Roman" w:hAnsi="Arial" w:cs="Arial"/>
          <w:b/>
          <w:bCs/>
          <w:color w:val="000000"/>
          <w:sz w:val="28"/>
          <w:szCs w:val="28"/>
          <w:highlight w:val="yellow"/>
          <w:vertAlign w:val="superscript"/>
        </w:rPr>
        <w:t> </w:t>
      </w:r>
      <w:r w:rsidRPr="006B0191">
        <w:rPr>
          <w:rFonts w:ascii="Arial" w:eastAsia="Times New Roman" w:hAnsi="Arial" w:cs="Arial"/>
          <w:b/>
          <w:bCs/>
          <w:color w:val="000000"/>
          <w:sz w:val="28"/>
          <w:szCs w:val="28"/>
          <w:highlight w:val="yellow"/>
          <w:vertAlign w:val="superscript"/>
        </w:rPr>
        <w:t>“</w:t>
      </w:r>
      <w:r w:rsidRPr="006B0191">
        <w:rPr>
          <w:rFonts w:ascii="Arial" w:eastAsia="Times New Roman" w:hAnsi="Arial" w:cs="Arial"/>
          <w:color w:val="000000"/>
          <w:sz w:val="28"/>
          <w:szCs w:val="28"/>
          <w:highlight w:val="yellow"/>
        </w:rPr>
        <w:t>Now Peter was sitting out in the courtyard, and a servant girl came to him. “You also were with Jesus of Galilee,” she said.</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70 </w:t>
      </w:r>
      <w:r w:rsidRPr="006B0191">
        <w:rPr>
          <w:rFonts w:ascii="Arial" w:eastAsia="Times New Roman" w:hAnsi="Arial" w:cs="Arial"/>
          <w:color w:val="000000"/>
          <w:sz w:val="28"/>
          <w:szCs w:val="28"/>
          <w:highlight w:val="yellow"/>
        </w:rPr>
        <w:t>But he denied it before them all. “I don’t know what you’re talking about,” he said.</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71 </w:t>
      </w:r>
      <w:r w:rsidRPr="006B0191">
        <w:rPr>
          <w:rFonts w:ascii="Arial" w:eastAsia="Times New Roman" w:hAnsi="Arial" w:cs="Arial"/>
          <w:color w:val="000000"/>
          <w:sz w:val="28"/>
          <w:szCs w:val="28"/>
          <w:highlight w:val="yellow"/>
        </w:rPr>
        <w:t>Then he went out to the gateway, where another servant girl saw him and said to the people there, “This fellow was with Jesus of Nazareth.”</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72 </w:t>
      </w:r>
      <w:r w:rsidRPr="006B0191">
        <w:rPr>
          <w:rFonts w:ascii="Arial" w:eastAsia="Times New Roman" w:hAnsi="Arial" w:cs="Arial"/>
          <w:color w:val="000000"/>
          <w:sz w:val="28"/>
          <w:szCs w:val="28"/>
          <w:highlight w:val="yellow"/>
        </w:rPr>
        <w:t>He denied it again, with an oath: “I don’t know the man!”</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73 </w:t>
      </w:r>
      <w:r w:rsidRPr="006B0191">
        <w:rPr>
          <w:rFonts w:ascii="Arial" w:eastAsia="Times New Roman" w:hAnsi="Arial" w:cs="Arial"/>
          <w:color w:val="000000"/>
          <w:sz w:val="28"/>
          <w:szCs w:val="28"/>
          <w:highlight w:val="yellow"/>
        </w:rPr>
        <w:t>After a little while, those standing there went up to Peter and said, “Surely you are one of them; your accent gives you away.”</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b/>
          <w:bCs/>
          <w:color w:val="000000"/>
          <w:sz w:val="28"/>
          <w:szCs w:val="28"/>
          <w:highlight w:val="yellow"/>
          <w:vertAlign w:val="superscript"/>
        </w:rPr>
        <w:t>74 </w:t>
      </w:r>
      <w:r w:rsidRPr="006B0191">
        <w:rPr>
          <w:rFonts w:ascii="Arial" w:eastAsia="Times New Roman" w:hAnsi="Arial" w:cs="Arial"/>
          <w:color w:val="000000"/>
          <w:sz w:val="28"/>
          <w:szCs w:val="28"/>
          <w:highlight w:val="yellow"/>
        </w:rPr>
        <w:t>Then he began to call down curses, and he swore to them, “I don’t know the man!”</w:t>
      </w:r>
      <w:r w:rsidR="0063010C" w:rsidRPr="006B0191">
        <w:rPr>
          <w:rFonts w:ascii="Arial" w:eastAsia="Times New Roman" w:hAnsi="Arial" w:cs="Arial"/>
          <w:color w:val="000000"/>
          <w:sz w:val="28"/>
          <w:szCs w:val="28"/>
          <w:highlight w:val="yellow"/>
        </w:rPr>
        <w:t xml:space="preserve"> </w:t>
      </w:r>
      <w:r w:rsidRPr="006B0191">
        <w:rPr>
          <w:rFonts w:ascii="Arial" w:eastAsia="Times New Roman" w:hAnsi="Arial" w:cs="Arial"/>
          <w:color w:val="000000"/>
          <w:sz w:val="28"/>
          <w:szCs w:val="28"/>
          <w:highlight w:val="yellow"/>
        </w:rPr>
        <w:t>Immediately a rooster crowed. </w:t>
      </w:r>
      <w:r w:rsidRPr="006B0191">
        <w:rPr>
          <w:rFonts w:ascii="Arial" w:eastAsia="Times New Roman" w:hAnsi="Arial" w:cs="Arial"/>
          <w:b/>
          <w:bCs/>
          <w:color w:val="000000"/>
          <w:sz w:val="28"/>
          <w:szCs w:val="28"/>
          <w:highlight w:val="yellow"/>
          <w:vertAlign w:val="superscript"/>
        </w:rPr>
        <w:t>75 </w:t>
      </w:r>
      <w:r w:rsidRPr="006B0191">
        <w:rPr>
          <w:rFonts w:ascii="Arial" w:eastAsia="Times New Roman" w:hAnsi="Arial" w:cs="Arial"/>
          <w:color w:val="000000"/>
          <w:sz w:val="28"/>
          <w:szCs w:val="28"/>
          <w:highlight w:val="yellow"/>
        </w:rPr>
        <w:t>Then Peter remembered the word Jesus had spoken: “Before the rooster crows, you will disown me three times.” And he went outside and wept bitterly.</w:t>
      </w:r>
      <w:r w:rsidRPr="006B0191">
        <w:rPr>
          <w:rFonts w:ascii="Arial" w:eastAsia="Times New Roman" w:hAnsi="Arial" w:cs="Arial"/>
          <w:color w:val="000000"/>
          <w:sz w:val="28"/>
          <w:szCs w:val="28"/>
          <w:highlight w:val="yellow"/>
        </w:rPr>
        <w:t>”</w:t>
      </w:r>
      <w:r>
        <w:rPr>
          <w:rFonts w:ascii="Arial" w:eastAsia="Times New Roman" w:hAnsi="Arial" w:cs="Arial"/>
          <w:color w:val="000000"/>
          <w:sz w:val="28"/>
          <w:szCs w:val="28"/>
        </w:rPr>
        <w:t xml:space="preserve"> &lt;&gt;</w:t>
      </w:r>
    </w:p>
    <w:p w14:paraId="50462175" w14:textId="77777777" w:rsidR="00524276" w:rsidRPr="00524276" w:rsidRDefault="00524276" w:rsidP="00524276">
      <w:pPr>
        <w:pBdr>
          <w:bottom w:val="single" w:sz="6" w:space="1" w:color="auto"/>
        </w:pBdr>
        <w:spacing w:after="0" w:line="240" w:lineRule="auto"/>
        <w:jc w:val="center"/>
        <w:rPr>
          <w:rFonts w:ascii="Arial" w:eastAsia="Times New Roman" w:hAnsi="Arial" w:cs="Arial"/>
          <w:vanish/>
          <w:sz w:val="16"/>
          <w:szCs w:val="16"/>
        </w:rPr>
      </w:pPr>
      <w:r w:rsidRPr="00524276">
        <w:rPr>
          <w:rFonts w:ascii="Arial" w:eastAsia="Times New Roman" w:hAnsi="Arial" w:cs="Arial"/>
          <w:vanish/>
          <w:sz w:val="16"/>
          <w:szCs w:val="16"/>
        </w:rPr>
        <w:t>Top of Form</w:t>
      </w:r>
    </w:p>
    <w:p w14:paraId="2D7E5441" w14:textId="77777777" w:rsidR="00524276" w:rsidRPr="00524276" w:rsidRDefault="00524276" w:rsidP="00524276">
      <w:pPr>
        <w:pBdr>
          <w:top w:val="single" w:sz="6" w:space="1" w:color="auto"/>
        </w:pBdr>
        <w:spacing w:after="0" w:line="240" w:lineRule="auto"/>
        <w:jc w:val="center"/>
        <w:rPr>
          <w:rFonts w:ascii="Arial" w:eastAsia="Times New Roman" w:hAnsi="Arial" w:cs="Arial"/>
          <w:vanish/>
          <w:sz w:val="16"/>
          <w:szCs w:val="16"/>
        </w:rPr>
      </w:pPr>
      <w:r w:rsidRPr="00524276">
        <w:rPr>
          <w:rFonts w:ascii="Arial" w:eastAsia="Times New Roman" w:hAnsi="Arial" w:cs="Arial"/>
          <w:vanish/>
          <w:sz w:val="16"/>
          <w:szCs w:val="16"/>
        </w:rPr>
        <w:t>Bottom of Form</w:t>
      </w:r>
    </w:p>
    <w:p w14:paraId="3DF08EE4" w14:textId="08CF0B5F" w:rsidR="00524276" w:rsidRPr="00524276" w:rsidRDefault="00524276" w:rsidP="00524276">
      <w:pPr>
        <w:pStyle w:val="NormalWeb"/>
        <w:rPr>
          <w:rFonts w:ascii="Arial" w:hAnsi="Arial" w:cs="Arial"/>
          <w:sz w:val="28"/>
          <w:szCs w:val="28"/>
        </w:rPr>
      </w:pPr>
      <w:r w:rsidRPr="00524276">
        <w:rPr>
          <w:rFonts w:ascii="Arial" w:hAnsi="Arial" w:cs="Arial"/>
          <w:sz w:val="28"/>
          <w:szCs w:val="28"/>
        </w:rPr>
        <w:t xml:space="preserve">Matthew 26 closes with Peter’s denial, </w:t>
      </w:r>
      <w:r w:rsidRPr="00524276">
        <w:rPr>
          <w:rFonts w:ascii="Arial" w:hAnsi="Arial" w:cs="Arial"/>
          <w:sz w:val="28"/>
          <w:szCs w:val="28"/>
        </w:rPr>
        <w:t xml:space="preserve">and ends with Him </w:t>
      </w:r>
      <w:r w:rsidRPr="00524276">
        <w:rPr>
          <w:rFonts w:ascii="Arial" w:hAnsi="Arial" w:cs="Arial"/>
          <w:sz w:val="28"/>
          <w:szCs w:val="28"/>
          <w:u w:val="single"/>
        </w:rPr>
        <w:t>weeping bitterly.</w:t>
      </w:r>
      <w:r w:rsidR="00C92318">
        <w:rPr>
          <w:rFonts w:ascii="Arial" w:hAnsi="Arial" w:cs="Arial"/>
          <w:sz w:val="28"/>
          <w:szCs w:val="28"/>
        </w:rPr>
        <w:t xml:space="preserve"> </w:t>
      </w:r>
      <w:r>
        <w:rPr>
          <w:rFonts w:ascii="Arial" w:hAnsi="Arial" w:cs="Arial"/>
          <w:sz w:val="28"/>
          <w:szCs w:val="28"/>
        </w:rPr>
        <w:t xml:space="preserve">It is a very sad ending to the chapter. </w:t>
      </w:r>
      <w:r w:rsidRPr="00524276">
        <w:rPr>
          <w:rFonts w:ascii="Arial" w:hAnsi="Arial" w:cs="Arial"/>
          <w:sz w:val="28"/>
          <w:szCs w:val="28"/>
        </w:rPr>
        <w:t>Luke’s gospel adds some more detail;</w:t>
      </w:r>
    </w:p>
    <w:p w14:paraId="3F8FDFEC" w14:textId="1152F74D" w:rsidR="00524276" w:rsidRPr="00524276" w:rsidRDefault="00524276" w:rsidP="00524276">
      <w:pPr>
        <w:pStyle w:val="NormalWeb"/>
        <w:ind w:left="720"/>
        <w:rPr>
          <w:rFonts w:ascii="Arial" w:hAnsi="Arial" w:cs="Arial"/>
          <w:sz w:val="28"/>
          <w:szCs w:val="28"/>
        </w:rPr>
      </w:pPr>
      <w:r w:rsidRPr="006B0191">
        <w:rPr>
          <w:rStyle w:val="text"/>
          <w:rFonts w:ascii="Arial" w:eastAsiaTheme="majorEastAsia" w:hAnsi="Arial" w:cs="Arial"/>
          <w:b/>
          <w:bCs/>
          <w:color w:val="000000"/>
          <w:sz w:val="28"/>
          <w:szCs w:val="28"/>
          <w:highlight w:val="yellow"/>
          <w:u w:val="single"/>
          <w:shd w:val="clear" w:color="auto" w:fill="FFFFFF"/>
        </w:rPr>
        <w:t>Luke 22:</w:t>
      </w:r>
      <w:r w:rsidRPr="006B0191">
        <w:rPr>
          <w:rStyle w:val="text"/>
          <w:rFonts w:ascii="Arial" w:eastAsiaTheme="majorEastAsia" w:hAnsi="Arial" w:cs="Arial"/>
          <w:b/>
          <w:bCs/>
          <w:color w:val="000000"/>
          <w:sz w:val="28"/>
          <w:szCs w:val="28"/>
          <w:highlight w:val="yellow"/>
          <w:u w:val="single"/>
          <w:shd w:val="clear" w:color="auto" w:fill="FFFFFF"/>
        </w:rPr>
        <w:t>60</w:t>
      </w:r>
      <w:r w:rsidRPr="006B0191">
        <w:rPr>
          <w:rStyle w:val="text"/>
          <w:rFonts w:ascii="Arial" w:eastAsiaTheme="majorEastAsia" w:hAnsi="Arial" w:cs="Arial"/>
          <w:b/>
          <w:bCs/>
          <w:color w:val="000000"/>
          <w:sz w:val="28"/>
          <w:szCs w:val="28"/>
          <w:highlight w:val="yellow"/>
          <w:shd w:val="clear" w:color="auto" w:fill="FFFFFF"/>
          <w:vertAlign w:val="superscript"/>
        </w:rPr>
        <w:t> </w:t>
      </w:r>
      <w:r w:rsidRPr="006B0191">
        <w:rPr>
          <w:rStyle w:val="text"/>
          <w:rFonts w:ascii="Arial" w:eastAsiaTheme="majorEastAsia" w:hAnsi="Arial" w:cs="Arial"/>
          <w:b/>
          <w:bCs/>
          <w:color w:val="000000"/>
          <w:sz w:val="28"/>
          <w:szCs w:val="28"/>
          <w:highlight w:val="yellow"/>
          <w:shd w:val="clear" w:color="auto" w:fill="FFFFFF"/>
          <w:vertAlign w:val="superscript"/>
        </w:rPr>
        <w:t>“</w:t>
      </w:r>
      <w:r w:rsidRPr="006B0191">
        <w:rPr>
          <w:rStyle w:val="text"/>
          <w:rFonts w:ascii="Arial" w:eastAsiaTheme="majorEastAsia" w:hAnsi="Arial" w:cs="Arial"/>
          <w:color w:val="000000"/>
          <w:sz w:val="28"/>
          <w:szCs w:val="28"/>
          <w:highlight w:val="yellow"/>
          <w:shd w:val="clear" w:color="auto" w:fill="FFFFFF"/>
        </w:rPr>
        <w:t>Peter replied, “Man, I don’t know what you’re talking about!” Just as he was speaking, the rooster crowed.</w:t>
      </w:r>
      <w:r w:rsidRPr="006B0191">
        <w:rPr>
          <w:rFonts w:ascii="Arial" w:hAnsi="Arial" w:cs="Arial"/>
          <w:color w:val="000000"/>
          <w:sz w:val="28"/>
          <w:szCs w:val="28"/>
          <w:highlight w:val="yellow"/>
          <w:shd w:val="clear" w:color="auto" w:fill="FFFFFF"/>
        </w:rPr>
        <w:t> </w:t>
      </w:r>
      <w:r w:rsidRPr="006B0191">
        <w:rPr>
          <w:rStyle w:val="text"/>
          <w:rFonts w:ascii="Arial" w:eastAsiaTheme="majorEastAsia" w:hAnsi="Arial" w:cs="Arial"/>
          <w:b/>
          <w:bCs/>
          <w:color w:val="000000"/>
          <w:sz w:val="28"/>
          <w:szCs w:val="28"/>
          <w:highlight w:val="yellow"/>
          <w:shd w:val="clear" w:color="auto" w:fill="FFFFFF"/>
          <w:vertAlign w:val="superscript"/>
        </w:rPr>
        <w:t>61 </w:t>
      </w:r>
      <w:r w:rsidRPr="006B0191">
        <w:rPr>
          <w:rStyle w:val="text"/>
          <w:rFonts w:ascii="Arial" w:eastAsiaTheme="majorEastAsia" w:hAnsi="Arial" w:cs="Arial"/>
          <w:color w:val="000000"/>
          <w:sz w:val="28"/>
          <w:szCs w:val="28"/>
          <w:highlight w:val="yellow"/>
          <w:u w:val="single"/>
          <w:shd w:val="clear" w:color="auto" w:fill="FFFFFF"/>
        </w:rPr>
        <w:t>The Lord turned and looked straight at Peter.</w:t>
      </w:r>
      <w:r w:rsidRPr="006B0191">
        <w:rPr>
          <w:rStyle w:val="text"/>
          <w:rFonts w:ascii="Arial" w:eastAsiaTheme="majorEastAsia" w:hAnsi="Arial" w:cs="Arial"/>
          <w:color w:val="000000"/>
          <w:sz w:val="28"/>
          <w:szCs w:val="28"/>
          <w:highlight w:val="yellow"/>
          <w:shd w:val="clear" w:color="auto" w:fill="FFFFFF"/>
        </w:rPr>
        <w:t xml:space="preserve"> Then Peter remembered the word the Lord had spoken to him: </w:t>
      </w:r>
      <w:r w:rsidRPr="006B0191">
        <w:rPr>
          <w:rStyle w:val="woj"/>
          <w:rFonts w:ascii="Arial" w:eastAsiaTheme="majorEastAsia" w:hAnsi="Arial" w:cs="Arial"/>
          <w:color w:val="000000"/>
          <w:sz w:val="28"/>
          <w:szCs w:val="28"/>
          <w:highlight w:val="yellow"/>
          <w:shd w:val="clear" w:color="auto" w:fill="FFFFFF"/>
        </w:rPr>
        <w:t>“Before the rooster crows today, you will disown me three times.”</w:t>
      </w:r>
      <w:r w:rsidRPr="006B0191">
        <w:rPr>
          <w:rFonts w:ascii="Arial" w:hAnsi="Arial" w:cs="Arial"/>
          <w:color w:val="000000"/>
          <w:sz w:val="28"/>
          <w:szCs w:val="28"/>
          <w:highlight w:val="yellow"/>
          <w:shd w:val="clear" w:color="auto" w:fill="FFFFFF"/>
        </w:rPr>
        <w:t> </w:t>
      </w:r>
      <w:r w:rsidRPr="006B0191">
        <w:rPr>
          <w:rStyle w:val="text"/>
          <w:rFonts w:ascii="Arial" w:eastAsiaTheme="majorEastAsia" w:hAnsi="Arial" w:cs="Arial"/>
          <w:b/>
          <w:bCs/>
          <w:color w:val="000000"/>
          <w:sz w:val="28"/>
          <w:szCs w:val="28"/>
          <w:highlight w:val="yellow"/>
          <w:shd w:val="clear" w:color="auto" w:fill="FFFFFF"/>
          <w:vertAlign w:val="superscript"/>
        </w:rPr>
        <w:t>62 </w:t>
      </w:r>
      <w:r w:rsidRPr="006B0191">
        <w:rPr>
          <w:rStyle w:val="text"/>
          <w:rFonts w:ascii="Arial" w:eastAsiaTheme="majorEastAsia" w:hAnsi="Arial" w:cs="Arial"/>
          <w:color w:val="000000"/>
          <w:sz w:val="28"/>
          <w:szCs w:val="28"/>
          <w:highlight w:val="yellow"/>
          <w:shd w:val="clear" w:color="auto" w:fill="FFFFFF"/>
        </w:rPr>
        <w:t>And he went outside and wept bitterly.</w:t>
      </w:r>
      <w:r w:rsidR="006B0191" w:rsidRPr="006B0191">
        <w:rPr>
          <w:rStyle w:val="text"/>
          <w:rFonts w:ascii="Arial" w:eastAsiaTheme="majorEastAsia" w:hAnsi="Arial" w:cs="Arial"/>
          <w:color w:val="000000"/>
          <w:sz w:val="28"/>
          <w:szCs w:val="28"/>
          <w:highlight w:val="yellow"/>
          <w:shd w:val="clear" w:color="auto" w:fill="FFFFFF"/>
        </w:rPr>
        <w:t>”</w:t>
      </w:r>
    </w:p>
    <w:p w14:paraId="115941F0" w14:textId="23A00D9D" w:rsidR="00524276" w:rsidRDefault="00524276" w:rsidP="00524276">
      <w:pPr>
        <w:pStyle w:val="NormalWeb"/>
        <w:rPr>
          <w:rFonts w:ascii="Arial" w:hAnsi="Arial" w:cs="Arial"/>
          <w:sz w:val="28"/>
          <w:szCs w:val="28"/>
        </w:rPr>
      </w:pPr>
      <w:r w:rsidRPr="00524276">
        <w:rPr>
          <w:rFonts w:ascii="Arial" w:hAnsi="Arial" w:cs="Arial"/>
          <w:sz w:val="28"/>
          <w:szCs w:val="28"/>
        </w:rPr>
        <w:t xml:space="preserve">I cannot imagine how Peter must have felt when Jesus looked straight at him after he had denied even knowing Him and lied to the people standing right there. Peter must have been overwhelmed with shame, remorse, regret, and </w:t>
      </w:r>
      <w:r>
        <w:rPr>
          <w:rFonts w:ascii="Arial" w:hAnsi="Arial" w:cs="Arial"/>
          <w:sz w:val="28"/>
          <w:szCs w:val="28"/>
        </w:rPr>
        <w:t xml:space="preserve">utter </w:t>
      </w:r>
      <w:r w:rsidRPr="00524276">
        <w:rPr>
          <w:rFonts w:ascii="Arial" w:hAnsi="Arial" w:cs="Arial"/>
          <w:sz w:val="28"/>
          <w:szCs w:val="28"/>
        </w:rPr>
        <w:t xml:space="preserve">heartbreak. In that moment he realized exactly what he had </w:t>
      </w:r>
      <w:r>
        <w:rPr>
          <w:rFonts w:ascii="Arial" w:hAnsi="Arial" w:cs="Arial"/>
          <w:sz w:val="28"/>
          <w:szCs w:val="28"/>
        </w:rPr>
        <w:t xml:space="preserve">just </w:t>
      </w:r>
      <w:r w:rsidRPr="00524276">
        <w:rPr>
          <w:rFonts w:ascii="Arial" w:hAnsi="Arial" w:cs="Arial"/>
          <w:sz w:val="28"/>
          <w:szCs w:val="28"/>
        </w:rPr>
        <w:t>done. The rooster crowed, Jesus’ words came back to him, and the weight of his failure hit him all at once.</w:t>
      </w:r>
    </w:p>
    <w:p w14:paraId="3A44BEA4" w14:textId="77777777" w:rsidR="00896E2F" w:rsidRPr="00896E2F" w:rsidRDefault="00896E2F" w:rsidP="00896E2F">
      <w:pPr>
        <w:pStyle w:val="NoSpacing"/>
        <w:rPr>
          <w:rFonts w:ascii="Arial" w:hAnsi="Arial" w:cs="Arial"/>
          <w:sz w:val="28"/>
          <w:szCs w:val="28"/>
        </w:rPr>
      </w:pPr>
      <w:r w:rsidRPr="00896E2F">
        <w:rPr>
          <w:rFonts w:ascii="Arial" w:hAnsi="Arial" w:cs="Arial"/>
          <w:sz w:val="28"/>
          <w:szCs w:val="28"/>
        </w:rPr>
        <w:t xml:space="preserve">Peter had a very deep relationship with Jesus throughout the 3 ½ years that they walked together. When they first met in Luke 5, Peter had fished all night and caught nothing. At Jesus’ instruction he let down the nets again, and they filled with such a great catch that the boats nearly sank. Overwhelmed, Peter fell at Jesus’ knees saying, </w:t>
      </w:r>
      <w:r w:rsidRPr="00896E2F">
        <w:rPr>
          <w:rFonts w:ascii="Arial" w:hAnsi="Arial" w:cs="Arial"/>
          <w:sz w:val="28"/>
          <w:szCs w:val="28"/>
        </w:rPr>
        <w:lastRenderedPageBreak/>
        <w:t xml:space="preserve">“Go away from me, Lord; I am a sinful man!” But Jesus responded, “Don’t be afraid; from now on you will fish for people” (Luke 5:8–10). </w:t>
      </w:r>
    </w:p>
    <w:p w14:paraId="4403AABD" w14:textId="77777777" w:rsidR="00896E2F" w:rsidRDefault="00896E2F" w:rsidP="00896E2F">
      <w:pPr>
        <w:pStyle w:val="NoSpacing"/>
        <w:rPr>
          <w:rFonts w:ascii="Arial" w:hAnsi="Arial" w:cs="Arial"/>
          <w:sz w:val="28"/>
          <w:szCs w:val="28"/>
        </w:rPr>
      </w:pPr>
    </w:p>
    <w:p w14:paraId="7A527A75" w14:textId="45A97D19" w:rsidR="00896E2F" w:rsidRPr="00896E2F" w:rsidRDefault="00896E2F" w:rsidP="00896E2F">
      <w:pPr>
        <w:pStyle w:val="NoSpacing"/>
        <w:rPr>
          <w:rFonts w:ascii="Arial" w:hAnsi="Arial" w:cs="Arial"/>
          <w:sz w:val="28"/>
          <w:szCs w:val="28"/>
        </w:rPr>
      </w:pPr>
      <w:r w:rsidRPr="00896E2F">
        <w:rPr>
          <w:rFonts w:ascii="Arial" w:hAnsi="Arial" w:cs="Arial"/>
          <w:sz w:val="28"/>
          <w:szCs w:val="28"/>
        </w:rPr>
        <w:t>From that moment Peter left everything and followed Him. Over time Jesus drew Peter even closer, often including him in his inner circle, with James and John in key moments such as the raising of Jairus’ daughter from the dead in (Mark 5:37), the Mount of Transfiguration (Matthew 17:1–2), and later the prayer in Gethsemane (Matthew 26:36–37). Peter became one of the closest people to Jesus throughout His ministry</w:t>
      </w:r>
      <w:r w:rsidR="000E7CAB">
        <w:rPr>
          <w:rFonts w:ascii="Arial" w:hAnsi="Arial" w:cs="Arial"/>
          <w:sz w:val="28"/>
          <w:szCs w:val="28"/>
        </w:rPr>
        <w:t>, he even walked on water with Jesus, something no one else had ever done.</w:t>
      </w:r>
    </w:p>
    <w:p w14:paraId="77E353EA" w14:textId="77777777" w:rsidR="00896E2F" w:rsidRDefault="00896E2F" w:rsidP="00896E2F">
      <w:pPr>
        <w:pStyle w:val="NoSpacing"/>
        <w:rPr>
          <w:rFonts w:ascii="Arial" w:hAnsi="Arial" w:cs="Arial"/>
          <w:sz w:val="28"/>
          <w:szCs w:val="28"/>
        </w:rPr>
      </w:pPr>
    </w:p>
    <w:p w14:paraId="0F94CAD8" w14:textId="19F12670" w:rsidR="00896E2F" w:rsidRDefault="00896E2F" w:rsidP="00896E2F">
      <w:pPr>
        <w:pStyle w:val="NoSpacing"/>
        <w:rPr>
          <w:rFonts w:ascii="Arial" w:hAnsi="Arial" w:cs="Arial"/>
          <w:sz w:val="28"/>
          <w:szCs w:val="28"/>
        </w:rPr>
      </w:pPr>
      <w:r w:rsidRPr="00896E2F">
        <w:rPr>
          <w:rFonts w:ascii="Arial" w:hAnsi="Arial" w:cs="Arial"/>
          <w:sz w:val="28"/>
          <w:szCs w:val="28"/>
        </w:rPr>
        <w:t xml:space="preserve">Peter also </w:t>
      </w:r>
      <w:r>
        <w:rPr>
          <w:rFonts w:ascii="Arial" w:hAnsi="Arial" w:cs="Arial"/>
          <w:sz w:val="28"/>
          <w:szCs w:val="28"/>
        </w:rPr>
        <w:t>answered the “Who do you say I am”</w:t>
      </w:r>
      <w:r w:rsidRPr="00896E2F">
        <w:rPr>
          <w:rFonts w:ascii="Arial" w:hAnsi="Arial" w:cs="Arial"/>
          <w:sz w:val="28"/>
          <w:szCs w:val="28"/>
        </w:rPr>
        <w:t xml:space="preserve"> </w:t>
      </w:r>
      <w:r>
        <w:rPr>
          <w:rFonts w:ascii="Arial" w:hAnsi="Arial" w:cs="Arial"/>
          <w:sz w:val="28"/>
          <w:szCs w:val="28"/>
        </w:rPr>
        <w:t xml:space="preserve">question from Jesus, with a download from God. </w:t>
      </w:r>
      <w:r w:rsidRPr="00896E2F">
        <w:rPr>
          <w:rFonts w:ascii="Arial" w:hAnsi="Arial" w:cs="Arial"/>
          <w:sz w:val="28"/>
          <w:szCs w:val="28"/>
        </w:rPr>
        <w:t>At Caesarea Philippi, when Jesus asked the disciples who they believed Him to be, Peter answered, “You are the Messiah, the Son of the living God” (Matthew 16:16)</w:t>
      </w:r>
      <w:r>
        <w:rPr>
          <w:rFonts w:ascii="Arial" w:hAnsi="Arial" w:cs="Arial"/>
          <w:sz w:val="28"/>
          <w:szCs w:val="28"/>
        </w:rPr>
        <w:t xml:space="preserve"> and</w:t>
      </w:r>
      <w:r w:rsidRPr="00896E2F">
        <w:rPr>
          <w:rFonts w:ascii="Arial" w:hAnsi="Arial" w:cs="Arial"/>
          <w:sz w:val="28"/>
          <w:szCs w:val="28"/>
        </w:rPr>
        <w:t xml:space="preserve"> </w:t>
      </w:r>
      <w:r>
        <w:rPr>
          <w:rFonts w:ascii="Arial" w:hAnsi="Arial" w:cs="Arial"/>
          <w:sz w:val="28"/>
          <w:szCs w:val="28"/>
        </w:rPr>
        <w:t>Jesus celebrated him;</w:t>
      </w:r>
    </w:p>
    <w:p w14:paraId="4C171D67" w14:textId="77777777" w:rsidR="00896E2F" w:rsidRDefault="00896E2F" w:rsidP="00896E2F">
      <w:pPr>
        <w:pStyle w:val="NoSpacing"/>
        <w:rPr>
          <w:rFonts w:ascii="Arial" w:hAnsi="Arial" w:cs="Arial"/>
          <w:sz w:val="28"/>
          <w:szCs w:val="28"/>
        </w:rPr>
      </w:pPr>
    </w:p>
    <w:p w14:paraId="1BB8DD82" w14:textId="483252DB" w:rsidR="00896E2F" w:rsidRDefault="00896E2F" w:rsidP="00896E2F">
      <w:pPr>
        <w:pStyle w:val="NoSpacing"/>
        <w:ind w:left="720"/>
        <w:rPr>
          <w:rFonts w:ascii="Arial" w:hAnsi="Arial" w:cs="Arial"/>
          <w:sz w:val="28"/>
          <w:szCs w:val="28"/>
        </w:rPr>
      </w:pPr>
      <w:r w:rsidRPr="006B0191">
        <w:rPr>
          <w:rFonts w:ascii="Arial" w:hAnsi="Arial" w:cs="Arial"/>
          <w:b/>
          <w:bCs/>
          <w:sz w:val="28"/>
          <w:szCs w:val="28"/>
          <w:highlight w:val="yellow"/>
          <w:u w:val="single"/>
        </w:rPr>
        <w:t>Matthew 16:17</w:t>
      </w:r>
      <w:r w:rsidRPr="006B0191">
        <w:rPr>
          <w:rFonts w:ascii="Arial" w:hAnsi="Arial" w:cs="Arial"/>
          <w:sz w:val="28"/>
          <w:szCs w:val="28"/>
          <w:highlight w:val="yellow"/>
        </w:rPr>
        <w:t xml:space="preserve"> “</w:t>
      </w:r>
      <w:r w:rsidRPr="006B0191">
        <w:rPr>
          <w:rFonts w:ascii="Arial" w:hAnsi="Arial" w:cs="Arial"/>
          <w:sz w:val="28"/>
          <w:szCs w:val="28"/>
          <w:highlight w:val="yellow"/>
        </w:rPr>
        <w:t>Jesus replied, “Blessed are you, Simon son of Jonah, for this was not revealed to you by flesh and blood, but by my Father in heaven.</w:t>
      </w:r>
      <w:r w:rsidRPr="006B0191">
        <w:rPr>
          <w:rFonts w:ascii="Arial" w:hAnsi="Arial" w:cs="Arial"/>
          <w:sz w:val="28"/>
          <w:szCs w:val="28"/>
          <w:highlight w:val="yellow"/>
        </w:rPr>
        <w:t>”</w:t>
      </w:r>
    </w:p>
    <w:p w14:paraId="7869614C" w14:textId="77777777" w:rsidR="00896E2F" w:rsidRDefault="00896E2F" w:rsidP="00896E2F">
      <w:pPr>
        <w:pStyle w:val="NoSpacing"/>
        <w:rPr>
          <w:rFonts w:ascii="Arial" w:hAnsi="Arial" w:cs="Arial"/>
          <w:sz w:val="28"/>
          <w:szCs w:val="28"/>
        </w:rPr>
      </w:pPr>
    </w:p>
    <w:p w14:paraId="4930D563" w14:textId="5A3683C1" w:rsidR="00896E2F" w:rsidRPr="00896E2F" w:rsidRDefault="00896E2F" w:rsidP="00896E2F">
      <w:pPr>
        <w:pStyle w:val="NoSpacing"/>
        <w:rPr>
          <w:rFonts w:ascii="Arial" w:hAnsi="Arial" w:cs="Arial"/>
          <w:sz w:val="28"/>
          <w:szCs w:val="28"/>
        </w:rPr>
      </w:pPr>
      <w:r w:rsidRPr="00896E2F">
        <w:rPr>
          <w:rFonts w:ascii="Arial" w:hAnsi="Arial" w:cs="Arial"/>
          <w:sz w:val="28"/>
          <w:szCs w:val="28"/>
        </w:rPr>
        <w:t>Here on the Eve of the Cross Peter vowed loyalty, saying, “Even if I have to die with you, I will never disown you” (Matthew 26:35). Moments later he even tried to defend Jesus with a sword, cutting off the servant’s ear (John 18:10). But when the pressure came here in the courtyard, Peter denied knowing Jesus three times.</w:t>
      </w:r>
    </w:p>
    <w:p w14:paraId="1B3C0964" w14:textId="77777777" w:rsidR="00896E2F" w:rsidRDefault="00896E2F" w:rsidP="00896E2F">
      <w:pPr>
        <w:pStyle w:val="NoSpacing"/>
        <w:rPr>
          <w:rFonts w:ascii="Arial" w:hAnsi="Arial" w:cs="Arial"/>
          <w:sz w:val="28"/>
          <w:szCs w:val="28"/>
        </w:rPr>
      </w:pPr>
    </w:p>
    <w:p w14:paraId="5B805517" w14:textId="77777777" w:rsidR="00C92318" w:rsidRDefault="00896E2F" w:rsidP="00896E2F">
      <w:pPr>
        <w:pStyle w:val="NoSpacing"/>
        <w:rPr>
          <w:rFonts w:ascii="Arial" w:hAnsi="Arial" w:cs="Arial"/>
          <w:sz w:val="28"/>
          <w:szCs w:val="28"/>
        </w:rPr>
      </w:pPr>
      <w:r w:rsidRPr="00896E2F">
        <w:rPr>
          <w:rFonts w:ascii="Arial" w:hAnsi="Arial" w:cs="Arial"/>
          <w:sz w:val="28"/>
          <w:szCs w:val="28"/>
        </w:rPr>
        <w:t xml:space="preserve">Yet Peter’s failure was not the end of the story. After the resurrection, Jesus met the disciples again by the Sea of Galilee. </w:t>
      </w:r>
    </w:p>
    <w:p w14:paraId="5D0DC5DC" w14:textId="77777777" w:rsidR="00C92318" w:rsidRDefault="00C92318" w:rsidP="00896E2F">
      <w:pPr>
        <w:pStyle w:val="NoSpacing"/>
        <w:rPr>
          <w:rFonts w:ascii="Arial" w:hAnsi="Arial" w:cs="Arial"/>
          <w:sz w:val="28"/>
          <w:szCs w:val="28"/>
        </w:rPr>
      </w:pPr>
    </w:p>
    <w:p w14:paraId="49055AFB" w14:textId="78DF468B" w:rsidR="000E7CAB" w:rsidRDefault="00C92318" w:rsidP="00C92318">
      <w:pPr>
        <w:pStyle w:val="NoSpacing"/>
        <w:ind w:left="720"/>
        <w:rPr>
          <w:rStyle w:val="text"/>
          <w:rFonts w:ascii="Arial" w:hAnsi="Arial" w:cs="Arial"/>
          <w:sz w:val="28"/>
          <w:szCs w:val="28"/>
        </w:rPr>
      </w:pPr>
      <w:r w:rsidRPr="006B0191">
        <w:rPr>
          <w:rStyle w:val="text"/>
          <w:rFonts w:ascii="Arial" w:hAnsi="Arial" w:cs="Arial"/>
          <w:b/>
          <w:bCs/>
          <w:sz w:val="28"/>
          <w:szCs w:val="28"/>
          <w:highlight w:val="yellow"/>
          <w:u w:val="single"/>
        </w:rPr>
        <w:t>John 21:</w:t>
      </w:r>
      <w:r w:rsidRPr="006B0191">
        <w:rPr>
          <w:rStyle w:val="text"/>
          <w:rFonts w:ascii="Arial" w:hAnsi="Arial" w:cs="Arial"/>
          <w:b/>
          <w:bCs/>
          <w:sz w:val="28"/>
          <w:szCs w:val="28"/>
          <w:highlight w:val="yellow"/>
          <w:u w:val="single"/>
        </w:rPr>
        <w:t>4</w:t>
      </w:r>
      <w:r w:rsidRPr="006B0191">
        <w:rPr>
          <w:rStyle w:val="text"/>
          <w:rFonts w:ascii="Arial" w:hAnsi="Arial" w:cs="Arial"/>
          <w:b/>
          <w:bCs/>
          <w:sz w:val="28"/>
          <w:szCs w:val="28"/>
          <w:highlight w:val="yellow"/>
          <w:u w:val="single"/>
        </w:rPr>
        <w:t>-1</w:t>
      </w:r>
      <w:r w:rsidR="000E7CAB" w:rsidRPr="006B0191">
        <w:rPr>
          <w:rStyle w:val="text"/>
          <w:rFonts w:ascii="Arial" w:hAnsi="Arial" w:cs="Arial"/>
          <w:b/>
          <w:bCs/>
          <w:sz w:val="28"/>
          <w:szCs w:val="28"/>
          <w:highlight w:val="yellow"/>
          <w:u w:val="single"/>
        </w:rPr>
        <w:t>1, 12-17</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4 Early in the morning, Jesus stood on the shore, but the disciples did not realize that it was Jesus.</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5 He called out to them, “Friends, haven’t you any fish?”</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“No,” they answered.</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6 He said, “Throw your net on the right side of the boat and you will find some.” When they did, they were unable to haul the net in because of the large number of fish.</w:t>
      </w:r>
      <w:r w:rsidRPr="006B0191">
        <w:rPr>
          <w:rStyle w:val="text"/>
          <w:rFonts w:ascii="Arial" w:hAnsi="Arial" w:cs="Arial"/>
          <w:sz w:val="28"/>
          <w:szCs w:val="28"/>
          <w:highlight w:val="yellow"/>
        </w:rPr>
        <w:t xml:space="preserve"> </w:t>
      </w:r>
      <w:r w:rsidRPr="006B0191">
        <w:rPr>
          <w:rStyle w:val="text"/>
          <w:rFonts w:ascii="Arial" w:hAnsi="Arial" w:cs="Arial"/>
          <w:sz w:val="28"/>
          <w:szCs w:val="28"/>
          <w:highlight w:val="yellow"/>
        </w:rPr>
        <w:t>7 Then the disciple whom Jesus loved said to Peter, “It is the Lord!” As soon as Simon Peter heard him say, “It is the Lord,” he wrapped his outer garment around him (for he had taken it off) and jumped into the water.</w:t>
      </w:r>
      <w:r w:rsidRPr="00C92318">
        <w:rPr>
          <w:rStyle w:val="text"/>
          <w:rFonts w:ascii="Arial" w:hAnsi="Arial" w:cs="Arial"/>
          <w:sz w:val="28"/>
          <w:szCs w:val="28"/>
        </w:rPr>
        <w:t xml:space="preserve"> </w:t>
      </w:r>
    </w:p>
    <w:p w14:paraId="706A86DD" w14:textId="77777777" w:rsidR="000E7CAB" w:rsidRDefault="000E7CAB" w:rsidP="00C92318">
      <w:pPr>
        <w:pStyle w:val="NoSpacing"/>
        <w:ind w:left="720"/>
        <w:rPr>
          <w:rStyle w:val="text"/>
          <w:rFonts w:ascii="Arial" w:hAnsi="Arial" w:cs="Arial"/>
          <w:sz w:val="28"/>
          <w:szCs w:val="28"/>
        </w:rPr>
      </w:pPr>
    </w:p>
    <w:p w14:paraId="49AFBCD5" w14:textId="1963D7CF" w:rsidR="00C92318" w:rsidRPr="0063010C" w:rsidRDefault="000E7CAB" w:rsidP="00C92318">
      <w:pPr>
        <w:pStyle w:val="NoSpacing"/>
        <w:ind w:left="720"/>
        <w:rPr>
          <w:rFonts w:ascii="Arial" w:hAnsi="Arial" w:cs="Arial"/>
          <w:sz w:val="28"/>
          <w:szCs w:val="28"/>
        </w:rPr>
      </w:pPr>
      <w:r w:rsidRPr="006B0191">
        <w:rPr>
          <w:rStyle w:val="text"/>
          <w:rFonts w:ascii="Arial" w:hAnsi="Arial" w:cs="Arial"/>
          <w:b/>
          <w:bCs/>
          <w:sz w:val="28"/>
          <w:szCs w:val="28"/>
          <w:highlight w:val="yellow"/>
        </w:rPr>
        <w:t>…</w:t>
      </w:r>
      <w:r w:rsidR="00C92318" w:rsidRPr="006B0191">
        <w:rPr>
          <w:rStyle w:val="text"/>
          <w:rFonts w:ascii="Arial" w:hAnsi="Arial" w:cs="Arial"/>
          <w:sz w:val="28"/>
          <w:szCs w:val="28"/>
          <w:highlight w:val="yellow"/>
        </w:rPr>
        <w:t>12 Jesus said to them, “Come and have breakfast.” None of the disciples dared ask him, “Who are you?” They knew it was the Lord. 13 Jesus came, took the bread and gave it to them, and did the same with the fish. 14 This was now the third time Jesus appeared to his disciples after he was raised from the dead.</w:t>
      </w:r>
      <w:r w:rsidR="00C92318" w:rsidRPr="006B0191">
        <w:rPr>
          <w:rStyle w:val="text"/>
          <w:rFonts w:ascii="Arial" w:hAnsi="Arial" w:cs="Arial"/>
          <w:sz w:val="28"/>
          <w:szCs w:val="28"/>
          <w:highlight w:val="yellow"/>
        </w:rPr>
        <w:t xml:space="preserve"> </w:t>
      </w:r>
      <w:r w:rsidR="00C92318" w:rsidRPr="006B0191">
        <w:rPr>
          <w:rStyle w:val="text"/>
          <w:rFonts w:ascii="Arial" w:hAnsi="Arial" w:cs="Arial"/>
          <w:sz w:val="28"/>
          <w:szCs w:val="28"/>
          <w:highlight w:val="yellow"/>
        </w:rPr>
        <w:t>“When they had finished eating, Jesus said to Simon Peter, </w:t>
      </w:r>
      <w:r w:rsidR="00C92318" w:rsidRPr="006B0191">
        <w:rPr>
          <w:rStyle w:val="woj"/>
          <w:rFonts w:ascii="Arial" w:hAnsi="Arial" w:cs="Arial"/>
          <w:sz w:val="28"/>
          <w:szCs w:val="28"/>
          <w:highlight w:val="yellow"/>
        </w:rPr>
        <w:t>“Simon son of John, do you love me more than these?”</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“Yes, Lord,” he said, “you know that I love you.”</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Jesus said, </w:t>
      </w:r>
      <w:r w:rsidR="00C92318" w:rsidRPr="006B0191">
        <w:rPr>
          <w:rStyle w:val="woj"/>
          <w:rFonts w:ascii="Arial" w:hAnsi="Arial" w:cs="Arial"/>
          <w:sz w:val="28"/>
          <w:szCs w:val="28"/>
          <w:highlight w:val="yellow"/>
        </w:rPr>
        <w:t>“Feed my lambs.”</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16 Again Jesus said, </w:t>
      </w:r>
      <w:r w:rsidR="00C92318" w:rsidRPr="006B0191">
        <w:rPr>
          <w:rStyle w:val="woj"/>
          <w:rFonts w:ascii="Arial" w:hAnsi="Arial" w:cs="Arial"/>
          <w:sz w:val="28"/>
          <w:szCs w:val="28"/>
          <w:highlight w:val="yellow"/>
        </w:rPr>
        <w:t>“Simon son of John, do you love me?”</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He answered, “Yes, Lord, you know that I love you.”</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Jesus said, </w:t>
      </w:r>
      <w:r w:rsidR="00C92318" w:rsidRPr="006B0191">
        <w:rPr>
          <w:rStyle w:val="woj"/>
          <w:rFonts w:ascii="Arial" w:hAnsi="Arial" w:cs="Arial"/>
          <w:sz w:val="28"/>
          <w:szCs w:val="28"/>
          <w:highlight w:val="yellow"/>
        </w:rPr>
        <w:t>“Take care of my sheep.”</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17 The third time he said to him, </w:t>
      </w:r>
      <w:r w:rsidR="00C92318" w:rsidRPr="006B0191">
        <w:rPr>
          <w:rStyle w:val="woj"/>
          <w:rFonts w:ascii="Arial" w:hAnsi="Arial" w:cs="Arial"/>
          <w:sz w:val="28"/>
          <w:szCs w:val="28"/>
          <w:highlight w:val="yellow"/>
        </w:rPr>
        <w:t xml:space="preserve">“Simon son of </w:t>
      </w:r>
      <w:r w:rsidR="00C92318" w:rsidRPr="006B0191">
        <w:rPr>
          <w:rStyle w:val="woj"/>
          <w:rFonts w:ascii="Arial" w:hAnsi="Arial" w:cs="Arial"/>
          <w:sz w:val="28"/>
          <w:szCs w:val="28"/>
          <w:highlight w:val="yellow"/>
        </w:rPr>
        <w:lastRenderedPageBreak/>
        <w:t>John, do you love me?”</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 xml:space="preserve">Peter </w:t>
      </w:r>
      <w:r w:rsidR="00C92318" w:rsidRPr="006B0191">
        <w:rPr>
          <w:rStyle w:val="text"/>
          <w:rFonts w:ascii="Arial" w:hAnsi="Arial" w:cs="Arial"/>
          <w:i/>
          <w:iCs/>
          <w:sz w:val="28"/>
          <w:szCs w:val="28"/>
          <w:highlight w:val="yellow"/>
        </w:rPr>
        <w:t>was hurt</w:t>
      </w:r>
      <w:r w:rsidR="00C92318" w:rsidRPr="006B0191">
        <w:rPr>
          <w:rStyle w:val="text"/>
          <w:rFonts w:ascii="Arial" w:hAnsi="Arial" w:cs="Arial"/>
          <w:sz w:val="28"/>
          <w:szCs w:val="28"/>
          <w:highlight w:val="yellow"/>
        </w:rPr>
        <w:t xml:space="preserve"> because Jesus asked him the third time, </w:t>
      </w:r>
      <w:r w:rsidR="00C92318" w:rsidRPr="006B0191">
        <w:rPr>
          <w:rStyle w:val="woj"/>
          <w:rFonts w:ascii="Arial" w:hAnsi="Arial" w:cs="Arial"/>
          <w:sz w:val="28"/>
          <w:szCs w:val="28"/>
          <w:highlight w:val="yellow"/>
        </w:rPr>
        <w:t>“Do you love me?”</w:t>
      </w:r>
      <w:r w:rsidR="00C92318" w:rsidRPr="006B0191">
        <w:rPr>
          <w:rStyle w:val="text"/>
          <w:rFonts w:ascii="Arial" w:hAnsi="Arial" w:cs="Arial"/>
          <w:sz w:val="28"/>
          <w:szCs w:val="28"/>
          <w:highlight w:val="yellow"/>
        </w:rPr>
        <w:t> He said, “Lord, you know all things; you know that I love you.”</w:t>
      </w:r>
      <w:r w:rsidR="00C92318" w:rsidRPr="006B0191">
        <w:rPr>
          <w:rFonts w:ascii="Arial" w:hAnsi="Arial" w:cs="Arial"/>
          <w:sz w:val="28"/>
          <w:szCs w:val="28"/>
          <w:highlight w:val="yellow"/>
        </w:rPr>
        <w:t xml:space="preserve"> </w:t>
      </w:r>
      <w:r w:rsidR="00C92318" w:rsidRPr="006B0191">
        <w:rPr>
          <w:rStyle w:val="text"/>
          <w:rFonts w:ascii="Arial" w:hAnsi="Arial" w:cs="Arial"/>
          <w:sz w:val="28"/>
          <w:szCs w:val="28"/>
          <w:highlight w:val="yellow"/>
        </w:rPr>
        <w:t>Jesus said, </w:t>
      </w:r>
      <w:r w:rsidR="00C92318" w:rsidRPr="006B0191">
        <w:rPr>
          <w:rStyle w:val="woj"/>
          <w:rFonts w:ascii="Arial" w:hAnsi="Arial" w:cs="Arial"/>
          <w:sz w:val="28"/>
          <w:szCs w:val="28"/>
          <w:highlight w:val="yellow"/>
        </w:rPr>
        <w:t>“Feed my sheep.”</w:t>
      </w:r>
    </w:p>
    <w:p w14:paraId="000F623F" w14:textId="77777777" w:rsidR="00C92318" w:rsidRDefault="00C92318" w:rsidP="00896E2F">
      <w:pPr>
        <w:pStyle w:val="NoSpacing"/>
        <w:rPr>
          <w:rFonts w:ascii="Arial" w:hAnsi="Arial" w:cs="Arial"/>
          <w:sz w:val="28"/>
          <w:szCs w:val="28"/>
        </w:rPr>
      </w:pPr>
    </w:p>
    <w:p w14:paraId="0CA4647F" w14:textId="1B61EDDF" w:rsidR="00F96A07" w:rsidRDefault="00896E2F" w:rsidP="00896E2F">
      <w:pPr>
        <w:pStyle w:val="NoSpacing"/>
        <w:rPr>
          <w:rFonts w:ascii="Arial" w:hAnsi="Arial" w:cs="Arial"/>
          <w:sz w:val="28"/>
          <w:szCs w:val="28"/>
        </w:rPr>
      </w:pPr>
      <w:r w:rsidRPr="00896E2F">
        <w:rPr>
          <w:rFonts w:ascii="Arial" w:hAnsi="Arial" w:cs="Arial"/>
          <w:sz w:val="28"/>
          <w:szCs w:val="28"/>
        </w:rPr>
        <w:t>The three denials were answered with three affirmations. Jesus restored Peter not only to fellowship, but to leadership among His people. The story reminds us that even sincere followers of Jesus can fail, but His grace is greater than our failure.</w:t>
      </w:r>
    </w:p>
    <w:p w14:paraId="7EF3325D" w14:textId="77777777" w:rsidR="00896E2F" w:rsidRDefault="00896E2F" w:rsidP="00896E2F">
      <w:pPr>
        <w:pStyle w:val="NoSpacing"/>
        <w:rPr>
          <w:rFonts w:ascii="Arial" w:hAnsi="Arial" w:cs="Arial"/>
          <w:sz w:val="28"/>
          <w:szCs w:val="28"/>
        </w:rPr>
      </w:pPr>
    </w:p>
    <w:p w14:paraId="619AB9F5" w14:textId="4658F040" w:rsidR="00896E2F" w:rsidRPr="00896E2F" w:rsidRDefault="00896E2F" w:rsidP="00896E2F">
      <w:pPr>
        <w:pStyle w:val="NoSpacing"/>
        <w:rPr>
          <w:rFonts w:ascii="Arial" w:hAnsi="Arial" w:cs="Arial"/>
          <w:sz w:val="28"/>
          <w:szCs w:val="28"/>
        </w:rPr>
      </w:pPr>
      <w:r w:rsidRPr="00896E2F">
        <w:rPr>
          <w:rFonts w:ascii="Arial" w:hAnsi="Arial" w:cs="Arial"/>
          <w:sz w:val="28"/>
          <w:szCs w:val="28"/>
        </w:rPr>
        <w:t xml:space="preserve">There is an important lesson for us in what happens to Peter after the resurrection. Peter does not try to defend himself or explain away his failure. He simply returns to Galilee </w:t>
      </w:r>
      <w:r w:rsidRPr="00896E2F">
        <w:rPr>
          <w:rFonts w:ascii="Arial" w:hAnsi="Arial" w:cs="Arial"/>
          <w:sz w:val="28"/>
          <w:szCs w:val="28"/>
        </w:rPr>
        <w:t xml:space="preserve">where he first met Jesus, </w:t>
      </w:r>
      <w:r w:rsidRPr="00896E2F">
        <w:rPr>
          <w:rFonts w:ascii="Arial" w:hAnsi="Arial" w:cs="Arial"/>
          <w:sz w:val="28"/>
          <w:szCs w:val="28"/>
        </w:rPr>
        <w:t>and goes back to the ordinary work he has always known</w:t>
      </w:r>
      <w:r>
        <w:rPr>
          <w:rFonts w:ascii="Arial" w:hAnsi="Arial" w:cs="Arial"/>
          <w:sz w:val="28"/>
          <w:szCs w:val="28"/>
        </w:rPr>
        <w:t>, “</w:t>
      </w:r>
      <w:r w:rsidRPr="00896E2F">
        <w:rPr>
          <w:rFonts w:ascii="Arial" w:hAnsi="Arial" w:cs="Arial"/>
          <w:sz w:val="28"/>
          <w:szCs w:val="28"/>
        </w:rPr>
        <w:t>fishing</w:t>
      </w:r>
      <w:r>
        <w:rPr>
          <w:rFonts w:ascii="Arial" w:hAnsi="Arial" w:cs="Arial"/>
          <w:sz w:val="28"/>
          <w:szCs w:val="28"/>
        </w:rPr>
        <w:t>”</w:t>
      </w:r>
      <w:r w:rsidR="00C92318">
        <w:rPr>
          <w:rFonts w:ascii="Arial" w:hAnsi="Arial" w:cs="Arial"/>
          <w:sz w:val="28"/>
          <w:szCs w:val="28"/>
        </w:rPr>
        <w:t xml:space="preserve">. </w:t>
      </w:r>
      <w:r w:rsidRPr="00896E2F">
        <w:rPr>
          <w:rFonts w:ascii="Arial" w:hAnsi="Arial" w:cs="Arial"/>
          <w:sz w:val="28"/>
          <w:szCs w:val="28"/>
        </w:rPr>
        <w:t>Peter knows he failed the Lord. Yet it is precisely in that place of humility, not pride, where the next chapter of his life begins</w:t>
      </w:r>
      <w:r w:rsidRPr="00896E2F">
        <w:rPr>
          <w:rFonts w:ascii="Arial" w:hAnsi="Arial" w:cs="Arial"/>
          <w:sz w:val="28"/>
          <w:szCs w:val="28"/>
        </w:rPr>
        <w:t xml:space="preserve">, where he is restored to fellowship with Jesus, entrusted as the leader of the early church, </w:t>
      </w:r>
      <w:r w:rsidR="00D54D01" w:rsidRPr="00896E2F">
        <w:rPr>
          <w:rFonts w:ascii="Arial" w:hAnsi="Arial" w:cs="Arial"/>
          <w:sz w:val="28"/>
          <w:szCs w:val="28"/>
        </w:rPr>
        <w:t>and</w:t>
      </w:r>
      <w:r w:rsidRPr="00896E2F">
        <w:rPr>
          <w:rFonts w:ascii="Arial" w:hAnsi="Arial" w:cs="Arial"/>
          <w:sz w:val="28"/>
          <w:szCs w:val="28"/>
        </w:rPr>
        <w:t xml:space="preserve"> given tremendous powers of healing, teaching and working miracles. It was though Peter’s sermon, several weeks later, that 3,000 were saved and baptized at Pentecost.</w:t>
      </w:r>
    </w:p>
    <w:p w14:paraId="07DCDE80" w14:textId="77777777" w:rsidR="00896E2F" w:rsidRPr="00896E2F" w:rsidRDefault="00896E2F" w:rsidP="00896E2F">
      <w:pPr>
        <w:pStyle w:val="NoSpacing"/>
        <w:rPr>
          <w:rFonts w:ascii="Arial" w:hAnsi="Arial" w:cs="Arial"/>
          <w:sz w:val="28"/>
          <w:szCs w:val="28"/>
        </w:rPr>
      </w:pPr>
    </w:p>
    <w:p w14:paraId="51A1E0C5" w14:textId="0C4C650C" w:rsidR="00896E2F" w:rsidRDefault="00896E2F" w:rsidP="00896E2F">
      <w:pPr>
        <w:pStyle w:val="NoSpacing"/>
        <w:rPr>
          <w:rFonts w:ascii="Arial" w:hAnsi="Arial" w:cs="Arial"/>
          <w:sz w:val="28"/>
          <w:szCs w:val="28"/>
        </w:rPr>
      </w:pPr>
      <w:r w:rsidRPr="00896E2F">
        <w:rPr>
          <w:rFonts w:ascii="Arial" w:hAnsi="Arial" w:cs="Arial"/>
          <w:sz w:val="28"/>
          <w:szCs w:val="28"/>
        </w:rPr>
        <w:t>T</w:t>
      </w:r>
      <w:r w:rsidRPr="00896E2F">
        <w:rPr>
          <w:rFonts w:ascii="Arial" w:hAnsi="Arial" w:cs="Arial"/>
          <w:sz w:val="28"/>
          <w:szCs w:val="28"/>
        </w:rPr>
        <w:t xml:space="preserve">his is the lesson </w:t>
      </w:r>
      <w:r w:rsidR="0063010C">
        <w:rPr>
          <w:rFonts w:ascii="Arial" w:hAnsi="Arial" w:cs="Arial"/>
          <w:sz w:val="28"/>
          <w:szCs w:val="28"/>
        </w:rPr>
        <w:t>for</w:t>
      </w:r>
      <w:r w:rsidRPr="00896E2F">
        <w:rPr>
          <w:rFonts w:ascii="Arial" w:hAnsi="Arial" w:cs="Arial"/>
          <w:sz w:val="28"/>
          <w:szCs w:val="28"/>
        </w:rPr>
        <w:t xml:space="preserve"> us. When we fail the Lord, our instinct is often to withdraw, to hide in shame, or to believe we have somehow disqualified ourselves from being useful again. </w:t>
      </w:r>
      <w:r>
        <w:rPr>
          <w:rFonts w:ascii="Arial" w:hAnsi="Arial" w:cs="Arial"/>
          <w:sz w:val="28"/>
          <w:szCs w:val="28"/>
        </w:rPr>
        <w:t>That only leads to more failure and more shame.</w:t>
      </w:r>
    </w:p>
    <w:p w14:paraId="5C01F4A0" w14:textId="77777777" w:rsidR="0063010C" w:rsidRDefault="0063010C" w:rsidP="00896E2F">
      <w:pPr>
        <w:pStyle w:val="NoSpacing"/>
        <w:rPr>
          <w:rFonts w:ascii="Arial" w:hAnsi="Arial" w:cs="Arial"/>
          <w:sz w:val="28"/>
          <w:szCs w:val="28"/>
        </w:rPr>
      </w:pPr>
    </w:p>
    <w:p w14:paraId="782FA93A" w14:textId="1F06BDBE" w:rsidR="00896E2F" w:rsidRDefault="00896E2F" w:rsidP="00896E2F">
      <w:pPr>
        <w:pStyle w:val="NoSpacing"/>
        <w:rPr>
          <w:rFonts w:ascii="Arial" w:hAnsi="Arial" w:cs="Arial"/>
          <w:sz w:val="28"/>
          <w:szCs w:val="28"/>
        </w:rPr>
      </w:pPr>
      <w:r w:rsidRPr="00896E2F">
        <w:rPr>
          <w:rFonts w:ascii="Arial" w:hAnsi="Arial" w:cs="Arial"/>
          <w:sz w:val="28"/>
          <w:szCs w:val="28"/>
        </w:rPr>
        <w:t xml:space="preserve">Peter’s failure was real, but it was not final. The </w:t>
      </w:r>
      <w:r w:rsidR="0063010C">
        <w:rPr>
          <w:rFonts w:ascii="Arial" w:hAnsi="Arial" w:cs="Arial"/>
          <w:sz w:val="28"/>
          <w:szCs w:val="28"/>
        </w:rPr>
        <w:t>same Jesus</w:t>
      </w:r>
      <w:r w:rsidRPr="00896E2F">
        <w:rPr>
          <w:rFonts w:ascii="Arial" w:hAnsi="Arial" w:cs="Arial"/>
          <w:sz w:val="28"/>
          <w:szCs w:val="28"/>
        </w:rPr>
        <w:t xml:space="preserve"> who saw Peter fall was the same </w:t>
      </w:r>
      <w:r w:rsidR="0063010C">
        <w:rPr>
          <w:rFonts w:ascii="Arial" w:hAnsi="Arial" w:cs="Arial"/>
          <w:sz w:val="28"/>
          <w:szCs w:val="28"/>
        </w:rPr>
        <w:t>Jesus</w:t>
      </w:r>
      <w:r w:rsidRPr="00896E2F">
        <w:rPr>
          <w:rFonts w:ascii="Arial" w:hAnsi="Arial" w:cs="Arial"/>
          <w:sz w:val="28"/>
          <w:szCs w:val="28"/>
        </w:rPr>
        <w:t xml:space="preserve"> who lifted him up again. And the same is true for us. </w:t>
      </w:r>
      <w:r>
        <w:rPr>
          <w:rFonts w:ascii="Arial" w:hAnsi="Arial" w:cs="Arial"/>
          <w:sz w:val="28"/>
          <w:szCs w:val="28"/>
        </w:rPr>
        <w:t>IF</w:t>
      </w:r>
      <w:r w:rsidRPr="00896E2F">
        <w:rPr>
          <w:rFonts w:ascii="Arial" w:hAnsi="Arial" w:cs="Arial"/>
          <w:sz w:val="28"/>
          <w:szCs w:val="28"/>
        </w:rPr>
        <w:t xml:space="preserve"> we humble ourselves and come back to Him, we will find that His grace is greater than our failure.</w:t>
      </w:r>
    </w:p>
    <w:p w14:paraId="171E4920" w14:textId="77777777" w:rsidR="0063010C" w:rsidRDefault="0063010C" w:rsidP="0063010C">
      <w:pPr>
        <w:pStyle w:val="NoSpacing"/>
        <w:rPr>
          <w:rFonts w:ascii="Arial" w:hAnsi="Arial" w:cs="Arial"/>
          <w:sz w:val="28"/>
          <w:szCs w:val="28"/>
        </w:rPr>
      </w:pPr>
      <w:r>
        <w:rPr>
          <w:rFonts w:ascii="Arial" w:hAnsi="Arial" w:cs="Arial"/>
          <w:sz w:val="28"/>
          <w:szCs w:val="28"/>
        </w:rPr>
        <w:t>(</w:t>
      </w:r>
      <w:r w:rsidRPr="00896E2F">
        <w:rPr>
          <w:rFonts w:ascii="Arial" w:hAnsi="Arial" w:cs="Arial"/>
          <w:sz w:val="28"/>
          <w:szCs w:val="28"/>
        </w:rPr>
        <w:t xml:space="preserve">That is the heart of repentance: not running from Christ, but running </w:t>
      </w:r>
      <w:r>
        <w:rPr>
          <w:rFonts w:ascii="Arial" w:hAnsi="Arial" w:cs="Arial"/>
          <w:sz w:val="28"/>
          <w:szCs w:val="28"/>
        </w:rPr>
        <w:t xml:space="preserve">from the things that distance us from Him and running </w:t>
      </w:r>
      <w:r w:rsidRPr="00896E2F">
        <w:rPr>
          <w:rFonts w:ascii="Arial" w:hAnsi="Arial" w:cs="Arial"/>
          <w:sz w:val="28"/>
          <w:szCs w:val="28"/>
        </w:rPr>
        <w:t>to Him.</w:t>
      </w:r>
      <w:r>
        <w:rPr>
          <w:rFonts w:ascii="Arial" w:hAnsi="Arial" w:cs="Arial"/>
          <w:sz w:val="28"/>
          <w:szCs w:val="28"/>
        </w:rPr>
        <w:t>)</w:t>
      </w:r>
    </w:p>
    <w:p w14:paraId="0C150B0B" w14:textId="77777777" w:rsidR="0063010C" w:rsidRDefault="0063010C" w:rsidP="0063010C">
      <w:pPr>
        <w:pStyle w:val="NoSpacing"/>
        <w:rPr>
          <w:rFonts w:ascii="Arial" w:hAnsi="Arial" w:cs="Arial"/>
          <w:sz w:val="28"/>
          <w:szCs w:val="28"/>
        </w:rPr>
      </w:pPr>
    </w:p>
    <w:p w14:paraId="187A83B6" w14:textId="77777777" w:rsidR="0063010C" w:rsidRPr="0063010C" w:rsidRDefault="0063010C" w:rsidP="0063010C">
      <w:pPr>
        <w:pStyle w:val="NoSpacing"/>
        <w:rPr>
          <w:rFonts w:ascii="Arial" w:hAnsi="Arial" w:cs="Arial"/>
          <w:sz w:val="28"/>
          <w:szCs w:val="28"/>
        </w:rPr>
      </w:pPr>
      <w:r w:rsidRPr="0063010C">
        <w:rPr>
          <w:rFonts w:ascii="Arial" w:hAnsi="Arial" w:cs="Arial"/>
          <w:sz w:val="28"/>
          <w:szCs w:val="28"/>
        </w:rPr>
        <w:t>A repentant heart recognizes the wrongness of its own failures and feels genuine remorse. That remorse produces change, sometimes immediately, sometimes gradually over time. An unrepentant heart, however, does not see or admit wrongdoing. It continues pursuing selfish ambition, self-interest, and self-preservation, and it lacks sacrificial love for Jesus or for others.</w:t>
      </w:r>
    </w:p>
    <w:p w14:paraId="2F1B8F2C" w14:textId="77777777" w:rsidR="0063010C" w:rsidRPr="0063010C" w:rsidRDefault="0063010C" w:rsidP="0063010C">
      <w:pPr>
        <w:pStyle w:val="NoSpacing"/>
        <w:rPr>
          <w:rFonts w:ascii="Arial" w:hAnsi="Arial" w:cs="Arial"/>
          <w:sz w:val="28"/>
          <w:szCs w:val="28"/>
        </w:rPr>
      </w:pPr>
    </w:p>
    <w:p w14:paraId="594BDAB7" w14:textId="3D76EC24" w:rsidR="0063010C" w:rsidRPr="0063010C" w:rsidRDefault="0063010C" w:rsidP="0063010C">
      <w:pPr>
        <w:pStyle w:val="NoSpacing"/>
        <w:ind w:left="720"/>
        <w:rPr>
          <w:rFonts w:ascii="Arial" w:hAnsi="Arial" w:cs="Arial"/>
          <w:sz w:val="28"/>
          <w:szCs w:val="28"/>
        </w:rPr>
      </w:pPr>
      <w:r w:rsidRPr="006B0191">
        <w:rPr>
          <w:rStyle w:val="Strong"/>
          <w:rFonts w:ascii="Arial" w:hAnsi="Arial" w:cs="Arial"/>
          <w:sz w:val="28"/>
          <w:szCs w:val="28"/>
          <w:highlight w:val="yellow"/>
          <w:u w:val="single"/>
        </w:rPr>
        <w:t>Luke 15:20</w:t>
      </w:r>
      <w:r w:rsidRPr="006B0191">
        <w:rPr>
          <w:rStyle w:val="Strong"/>
          <w:rFonts w:ascii="Arial" w:hAnsi="Arial" w:cs="Arial"/>
          <w:sz w:val="28"/>
          <w:szCs w:val="28"/>
          <w:highlight w:val="yellow"/>
        </w:rPr>
        <w:t xml:space="preserve"> (The Prodigal Son)</w:t>
      </w:r>
      <w:r w:rsidRPr="006B0191">
        <w:rPr>
          <w:rFonts w:ascii="Arial" w:hAnsi="Arial" w:cs="Arial"/>
          <w:sz w:val="28"/>
          <w:szCs w:val="28"/>
          <w:highlight w:val="yellow"/>
        </w:rPr>
        <w:t xml:space="preserve"> </w:t>
      </w:r>
      <w:r w:rsidRPr="006B0191">
        <w:rPr>
          <w:rFonts w:ascii="Arial" w:hAnsi="Arial" w:cs="Arial"/>
          <w:sz w:val="28"/>
          <w:szCs w:val="28"/>
          <w:highlight w:val="yellow"/>
        </w:rPr>
        <w:t>“But while he was still a long way off, his father saw him and felt compassion, and ran and embraced him and kissed him.”</w:t>
      </w:r>
    </w:p>
    <w:p w14:paraId="3ACE5BB0" w14:textId="77777777" w:rsidR="0063010C" w:rsidRDefault="0063010C" w:rsidP="0063010C">
      <w:pPr>
        <w:pStyle w:val="NoSpacing"/>
        <w:ind w:left="720"/>
        <w:rPr>
          <w:rFonts w:ascii="Arial" w:hAnsi="Arial" w:cs="Arial"/>
          <w:sz w:val="28"/>
          <w:szCs w:val="28"/>
        </w:rPr>
      </w:pPr>
    </w:p>
    <w:p w14:paraId="578D6679" w14:textId="667F5C29" w:rsidR="0063010C" w:rsidRPr="0063010C" w:rsidRDefault="0063010C" w:rsidP="0063010C">
      <w:pPr>
        <w:pStyle w:val="NoSpacing"/>
        <w:rPr>
          <w:rFonts w:ascii="Arial" w:hAnsi="Arial" w:cs="Arial"/>
          <w:sz w:val="28"/>
          <w:szCs w:val="28"/>
        </w:rPr>
      </w:pPr>
      <w:r w:rsidRPr="0063010C">
        <w:rPr>
          <w:rFonts w:ascii="Arial" w:hAnsi="Arial" w:cs="Arial"/>
          <w:sz w:val="28"/>
          <w:szCs w:val="28"/>
        </w:rPr>
        <w:t>If we remain repentant and turn toward the Lord, He will welcome us, forgive us, and restore us, no matter what we have done against Him.</w:t>
      </w:r>
      <w:r>
        <w:rPr>
          <w:rFonts w:ascii="Arial" w:hAnsi="Arial" w:cs="Arial"/>
          <w:sz w:val="28"/>
          <w:szCs w:val="28"/>
        </w:rPr>
        <w:t xml:space="preserve"> </w:t>
      </w:r>
    </w:p>
    <w:p w14:paraId="32DAAC21" w14:textId="77777777" w:rsidR="000E7CAB" w:rsidRDefault="000E7CAB" w:rsidP="00C92318">
      <w:pPr>
        <w:pStyle w:val="NoSpacing"/>
        <w:ind w:left="720"/>
        <w:rPr>
          <w:rStyle w:val="Strong"/>
          <w:rFonts w:ascii="Arial" w:hAnsi="Arial" w:cs="Arial"/>
          <w:i/>
          <w:iCs/>
          <w:sz w:val="28"/>
          <w:szCs w:val="28"/>
          <w:u w:val="single"/>
        </w:rPr>
      </w:pPr>
    </w:p>
    <w:p w14:paraId="3771783B" w14:textId="41C4B82F" w:rsidR="0063010C" w:rsidRPr="00C92318" w:rsidRDefault="0063010C" w:rsidP="00C92318">
      <w:pPr>
        <w:pStyle w:val="NoSpacing"/>
        <w:ind w:left="720"/>
        <w:rPr>
          <w:rFonts w:ascii="Arial" w:hAnsi="Arial" w:cs="Arial"/>
          <w:i/>
          <w:iCs/>
          <w:sz w:val="28"/>
          <w:szCs w:val="28"/>
        </w:rPr>
      </w:pPr>
      <w:r w:rsidRPr="006B0191">
        <w:rPr>
          <w:rStyle w:val="Strong"/>
          <w:rFonts w:ascii="Arial" w:hAnsi="Arial" w:cs="Arial"/>
          <w:i/>
          <w:iCs/>
          <w:sz w:val="28"/>
          <w:szCs w:val="28"/>
          <w:highlight w:val="yellow"/>
          <w:u w:val="single"/>
        </w:rPr>
        <w:t>Psalm 51:17</w:t>
      </w:r>
      <w:r w:rsidRPr="006B0191">
        <w:rPr>
          <w:rFonts w:ascii="Arial" w:hAnsi="Arial" w:cs="Arial"/>
          <w:i/>
          <w:iCs/>
          <w:sz w:val="28"/>
          <w:szCs w:val="28"/>
          <w:highlight w:val="yellow"/>
        </w:rPr>
        <w:t xml:space="preserve"> </w:t>
      </w:r>
      <w:r w:rsidRPr="006B0191">
        <w:rPr>
          <w:rFonts w:ascii="Arial" w:hAnsi="Arial" w:cs="Arial"/>
          <w:i/>
          <w:iCs/>
          <w:sz w:val="28"/>
          <w:szCs w:val="28"/>
          <w:highlight w:val="yellow"/>
        </w:rPr>
        <w:t>“The sacrifices of God are a broken spirit, a broken and contrite heart—these, O God, You will not despise.”</w:t>
      </w:r>
    </w:p>
    <w:sectPr w:rsidR="0063010C" w:rsidRPr="00C92318" w:rsidSect="00FB5B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841"/>
    <w:multiLevelType w:val="hybridMultilevel"/>
    <w:tmpl w:val="179C308C"/>
    <w:lvl w:ilvl="0" w:tplc="A006837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13C52"/>
    <w:multiLevelType w:val="hybridMultilevel"/>
    <w:tmpl w:val="D012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291504">
    <w:abstractNumId w:val="0"/>
  </w:num>
  <w:num w:numId="2" w16cid:durableId="120968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6A"/>
    <w:rsid w:val="00087BFB"/>
    <w:rsid w:val="000E7CAB"/>
    <w:rsid w:val="00160EBE"/>
    <w:rsid w:val="0017543F"/>
    <w:rsid w:val="002175B6"/>
    <w:rsid w:val="00255960"/>
    <w:rsid w:val="00260EFC"/>
    <w:rsid w:val="0042221E"/>
    <w:rsid w:val="00485B82"/>
    <w:rsid w:val="00524276"/>
    <w:rsid w:val="00532D34"/>
    <w:rsid w:val="00535CD7"/>
    <w:rsid w:val="005B27F9"/>
    <w:rsid w:val="005E2FB5"/>
    <w:rsid w:val="0063010C"/>
    <w:rsid w:val="00697DD0"/>
    <w:rsid w:val="006B0191"/>
    <w:rsid w:val="006D169B"/>
    <w:rsid w:val="007756E0"/>
    <w:rsid w:val="007F3C9C"/>
    <w:rsid w:val="0086400D"/>
    <w:rsid w:val="00881523"/>
    <w:rsid w:val="00896E2F"/>
    <w:rsid w:val="008B208A"/>
    <w:rsid w:val="009425B7"/>
    <w:rsid w:val="00955000"/>
    <w:rsid w:val="00967AC1"/>
    <w:rsid w:val="00A03A7C"/>
    <w:rsid w:val="00A12E11"/>
    <w:rsid w:val="00A54626"/>
    <w:rsid w:val="00A65C60"/>
    <w:rsid w:val="00A929AB"/>
    <w:rsid w:val="00AA47E7"/>
    <w:rsid w:val="00B32BB3"/>
    <w:rsid w:val="00B46470"/>
    <w:rsid w:val="00B62072"/>
    <w:rsid w:val="00B80257"/>
    <w:rsid w:val="00BC7FDB"/>
    <w:rsid w:val="00C86430"/>
    <w:rsid w:val="00C92318"/>
    <w:rsid w:val="00CE4273"/>
    <w:rsid w:val="00D12465"/>
    <w:rsid w:val="00D23581"/>
    <w:rsid w:val="00D54D01"/>
    <w:rsid w:val="00E734E8"/>
    <w:rsid w:val="00F96A07"/>
    <w:rsid w:val="00FB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9CF0"/>
  <w15:chartTrackingRefBased/>
  <w15:docId w15:val="{74A6A0EC-4C09-FD40-9BEA-B6C1EB6F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5B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B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B5B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5B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5B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5B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5B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5B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5B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B6A"/>
    <w:rPr>
      <w:rFonts w:eastAsiaTheme="majorEastAsia" w:cstheme="majorBidi"/>
      <w:color w:val="272727" w:themeColor="text1" w:themeTint="D8"/>
    </w:rPr>
  </w:style>
  <w:style w:type="paragraph" w:styleId="Title">
    <w:name w:val="Title"/>
    <w:basedOn w:val="Normal"/>
    <w:next w:val="Normal"/>
    <w:link w:val="TitleChar"/>
    <w:uiPriority w:val="10"/>
    <w:qFormat/>
    <w:rsid w:val="00FB5B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B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B6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5B6A"/>
    <w:rPr>
      <w:i/>
      <w:iCs/>
      <w:color w:val="404040" w:themeColor="text1" w:themeTint="BF"/>
    </w:rPr>
  </w:style>
  <w:style w:type="paragraph" w:styleId="ListParagraph">
    <w:name w:val="List Paragraph"/>
    <w:basedOn w:val="Normal"/>
    <w:uiPriority w:val="34"/>
    <w:qFormat/>
    <w:rsid w:val="00FB5B6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5B6A"/>
    <w:rPr>
      <w:i/>
      <w:iCs/>
      <w:color w:val="0F4761" w:themeColor="accent1" w:themeShade="BF"/>
    </w:rPr>
  </w:style>
  <w:style w:type="paragraph" w:styleId="IntenseQuote">
    <w:name w:val="Intense Quote"/>
    <w:basedOn w:val="Normal"/>
    <w:next w:val="Normal"/>
    <w:link w:val="IntenseQuoteChar"/>
    <w:uiPriority w:val="30"/>
    <w:qFormat/>
    <w:rsid w:val="00FB5B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5B6A"/>
    <w:rPr>
      <w:i/>
      <w:iCs/>
      <w:color w:val="0F4761" w:themeColor="accent1" w:themeShade="BF"/>
    </w:rPr>
  </w:style>
  <w:style w:type="character" w:styleId="IntenseReference">
    <w:name w:val="Intense Reference"/>
    <w:basedOn w:val="DefaultParagraphFont"/>
    <w:uiPriority w:val="32"/>
    <w:qFormat/>
    <w:rsid w:val="00FB5B6A"/>
    <w:rPr>
      <w:b/>
      <w:bCs/>
      <w:smallCaps/>
      <w:color w:val="0F4761" w:themeColor="accent1" w:themeShade="BF"/>
      <w:spacing w:val="5"/>
    </w:rPr>
  </w:style>
  <w:style w:type="paragraph" w:customStyle="1" w:styleId="first-line-none">
    <w:name w:val="first-line-none"/>
    <w:basedOn w:val="Normal"/>
    <w:rsid w:val="00FB5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FB5B6A"/>
  </w:style>
  <w:style w:type="paragraph" w:styleId="NormalWeb">
    <w:name w:val="Normal (Web)"/>
    <w:basedOn w:val="Normal"/>
    <w:uiPriority w:val="99"/>
    <w:unhideWhenUsed/>
    <w:rsid w:val="00FB5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B5B6A"/>
  </w:style>
  <w:style w:type="character" w:customStyle="1" w:styleId="woj">
    <w:name w:val="woj"/>
    <w:basedOn w:val="DefaultParagraphFont"/>
    <w:rsid w:val="00FB5B6A"/>
  </w:style>
  <w:style w:type="character" w:styleId="Emphasis">
    <w:name w:val="Emphasis"/>
    <w:basedOn w:val="DefaultParagraphFont"/>
    <w:uiPriority w:val="20"/>
    <w:qFormat/>
    <w:rsid w:val="00FB5B6A"/>
    <w:rPr>
      <w:i/>
      <w:iCs/>
    </w:rPr>
  </w:style>
  <w:style w:type="character" w:customStyle="1" w:styleId="small-caps">
    <w:name w:val="small-caps"/>
    <w:basedOn w:val="DefaultParagraphFont"/>
    <w:rsid w:val="00FB5B6A"/>
  </w:style>
  <w:style w:type="character" w:customStyle="1" w:styleId="indent-1-breaks">
    <w:name w:val="indent-1-breaks"/>
    <w:basedOn w:val="DefaultParagraphFont"/>
    <w:rsid w:val="00FB5B6A"/>
  </w:style>
  <w:style w:type="character" w:styleId="Strong">
    <w:name w:val="Strong"/>
    <w:basedOn w:val="DefaultParagraphFont"/>
    <w:uiPriority w:val="22"/>
    <w:qFormat/>
    <w:rsid w:val="00FB5B6A"/>
    <w:rPr>
      <w:b/>
      <w:bCs/>
    </w:rPr>
  </w:style>
  <w:style w:type="paragraph" w:styleId="NoSpacing">
    <w:name w:val="No Spacing"/>
    <w:uiPriority w:val="1"/>
    <w:qFormat/>
    <w:rsid w:val="00881523"/>
    <w:pPr>
      <w:spacing w:after="0" w:line="240" w:lineRule="auto"/>
    </w:pPr>
    <w:rPr>
      <w:kern w:val="0"/>
      <w:sz w:val="22"/>
      <w:szCs w:val="22"/>
      <w14:ligatures w14:val="none"/>
    </w:rPr>
  </w:style>
  <w:style w:type="character" w:styleId="Hyperlink">
    <w:name w:val="Hyperlink"/>
    <w:basedOn w:val="DefaultParagraphFont"/>
    <w:uiPriority w:val="99"/>
    <w:semiHidden/>
    <w:unhideWhenUsed/>
    <w:rsid w:val="00524276"/>
    <w:rPr>
      <w:color w:val="0000FF"/>
      <w:u w:val="single"/>
    </w:rPr>
  </w:style>
  <w:style w:type="paragraph" w:styleId="z-TopofForm">
    <w:name w:val="HTML Top of Form"/>
    <w:basedOn w:val="Normal"/>
    <w:next w:val="Normal"/>
    <w:link w:val="z-TopofFormChar"/>
    <w:hidden/>
    <w:uiPriority w:val="99"/>
    <w:semiHidden/>
    <w:unhideWhenUsed/>
    <w:rsid w:val="005242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427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242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427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2455</Words>
  <Characters>13285</Characters>
  <Application>Microsoft Office Word</Application>
  <DocSecurity>0</DocSecurity>
  <Lines>237</Lines>
  <Paragraphs>58</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11</cp:revision>
  <cp:lastPrinted>2026-03-05T17:30:00Z</cp:lastPrinted>
  <dcterms:created xsi:type="dcterms:W3CDTF">2026-03-04T18:54:00Z</dcterms:created>
  <dcterms:modified xsi:type="dcterms:W3CDTF">2026-03-08T03:06:00Z</dcterms:modified>
</cp:coreProperties>
</file>